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</w:t>
      </w:r>
      <w:r>
        <w:rPr>
          <w:rFonts w:hint="cs"/>
          <w:sz w:val="28"/>
          <w:szCs w:val="28"/>
          <w:rtl/>
          <w:lang w:bidi="ar-DZ"/>
        </w:rPr>
        <w:t>التربية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والتعليم </w:t>
      </w:r>
      <w:r>
        <w:rPr>
          <w:rFonts w:hint="cs"/>
          <w:sz w:val="28"/>
          <w:szCs w:val="28"/>
          <w:rtl/>
          <w:lang w:bidi="ar-JO"/>
        </w:rPr>
        <w:t xml:space="preserve"> لواء </w:t>
      </w:r>
      <w:r>
        <w:rPr>
          <w:sz w:val="28"/>
          <w:szCs w:val="28"/>
          <w:rtl/>
          <w:lang w:bidi="ar-JO"/>
        </w:rPr>
        <w:t xml:space="preserve">...................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</w:t>
      </w:r>
      <w:r>
        <w:rPr>
          <w:sz w:val="28"/>
          <w:szCs w:val="28"/>
          <w:rtl/>
          <w:lang w:bidi="ar-JO"/>
        </w:rPr>
        <w:t xml:space="preserve">...................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اختبار نهاية الفصل الدراسي الثاني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الإسلامية/الصف الثامن                                       الزمن: ساعة واحدة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اليوم والتاريخ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العلامة( 52/   )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</w:t>
      </w:r>
    </w:p>
    <w:p>
      <w:pPr>
        <w:pStyle w:val="style0"/>
        <w:rPr>
          <w:rFonts w:cs="Monotype Koufi"/>
          <w:sz w:val="28"/>
          <w:szCs w:val="28"/>
          <w:rtl/>
          <w:lang w:bidi="ar-JO"/>
        </w:rPr>
      </w:pPr>
      <w:r>
        <w:rPr>
          <w:rFonts w:cs="Monotype Koufi" w:hint="cs"/>
          <w:sz w:val="28"/>
          <w:szCs w:val="28"/>
          <w:rtl/>
          <w:lang w:bidi="ar-JO"/>
        </w:rPr>
        <w:t>ملاحظة: أجب عن جميع الأسئلة وعددها(4) وعدد الصفحات(3) والإجابة على نفس الورقة.</w:t>
      </w: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                                                                               (16 علامة)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تأمــل </w:t>
      </w:r>
      <w:r>
        <w:rPr>
          <w:rFonts w:hint="cs"/>
          <w:sz w:val="28"/>
          <w:szCs w:val="28"/>
          <w:rtl/>
          <w:lang w:bidi="ar-JO"/>
        </w:rPr>
        <w:t>الآيات الكريمة الآتية من سورة الكهف ثم أجب عما يليها من الأسئلة  ( 8 علامات)</w:t>
      </w:r>
    </w:p>
    <w:p>
      <w:pPr>
        <w:pStyle w:val="style0"/>
        <w:shd w:val="clear" w:color="auto" w:fill="ffffff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قال الله تعالى</w:t>
      </w:r>
      <w:r>
        <w:rPr>
          <w:rFonts w:hint="cs"/>
          <w:sz w:val="28"/>
          <w:szCs w:val="28"/>
          <w:shd w:val="clear" w:color="auto" w:fill="ffffff"/>
          <w:rtl/>
          <w:lang w:bidi="ar-JO"/>
        </w:rPr>
        <w:t>:"</w:t>
      </w:r>
      <w:r>
        <w:rPr>
          <w:rFonts w:ascii="Times" w:cs="Times" w:hAnsi="Times" w:hint="cs"/>
          <w:sz w:val="28"/>
          <w:szCs w:val="28"/>
          <w:shd w:val="clear" w:color="auto" w:fill="ffffff"/>
          <w:rtl/>
          <w:lang w:bidi="ar-JO"/>
        </w:rPr>
        <w:t xml:space="preserve"> </w:t>
      </w:r>
      <w:r>
        <w:rPr>
          <w:rFonts w:ascii="Times" w:cs="Times" w:hAnsi="Times"/>
          <w:sz w:val="28"/>
          <w:szCs w:val="28"/>
          <w:shd w:val="clear" w:color="auto" w:fill="ffffff"/>
          <w:lang w:bidi="ar-JO"/>
        </w:rPr>
        <w:t> </w:t>
      </w:r>
      <w:r>
        <w:rPr>
          <w:rFonts w:ascii="Times" w:cs="Times" w:hAnsi="Times"/>
          <w:color w:val="000000"/>
          <w:sz w:val="28"/>
          <w:szCs w:val="28"/>
          <w:shd w:val="clear" w:color="auto" w:fill="ffffff"/>
          <w:rtl/>
        </w:rPr>
        <w:t xml:space="preserve">وَتَرَى الشَّمْسَ إِذَا طَلَعَت </w:t>
      </w:r>
      <w:r>
        <w:rPr>
          <w:rFonts w:ascii="Times" w:cs="Times" w:hAnsi="Times"/>
          <w:color w:val="000000"/>
          <w:sz w:val="28"/>
          <w:szCs w:val="28"/>
          <w:u w:val="single"/>
          <w:shd w:val="clear" w:color="auto" w:fill="ffffff"/>
          <w:rtl/>
        </w:rPr>
        <w:t>تَّزَاوَرُ</w:t>
      </w:r>
      <w:r>
        <w:rPr>
          <w:rFonts w:ascii="Times" w:cs="Times" w:hAnsi="Times"/>
          <w:color w:val="000000"/>
          <w:sz w:val="28"/>
          <w:szCs w:val="28"/>
          <w:shd w:val="clear" w:color="auto" w:fill="ffffff"/>
          <w:rtl/>
        </w:rPr>
        <w:t xml:space="preserve"> عَن كَهْفِهِمْ ذَاتَ الْيَمِينِ وَإِذَا غَرَبَت </w:t>
      </w:r>
      <w:r>
        <w:rPr>
          <w:rFonts w:ascii="Times" w:cs="Times" w:hAnsi="Times"/>
          <w:color w:val="000000"/>
          <w:sz w:val="28"/>
          <w:szCs w:val="28"/>
          <w:u w:val="single"/>
          <w:shd w:val="clear" w:color="auto" w:fill="ffffff"/>
          <w:rtl/>
        </w:rPr>
        <w:t xml:space="preserve">تَّقْرِضُهُمْ </w:t>
      </w:r>
      <w:r>
        <w:rPr>
          <w:rFonts w:ascii="Times" w:cs="Times" w:hAnsi="Times"/>
          <w:color w:val="000000"/>
          <w:sz w:val="28"/>
          <w:szCs w:val="28"/>
          <w:shd w:val="clear" w:color="auto" w:fill="ffffff"/>
          <w:rtl/>
        </w:rPr>
        <w:t>ذَاتَ الشِّمَالِ وَهُمْ فِي فَجْوَةٍ مِّنْهُ ۚ ذَٰلِكَ مِنْ آيَاتِ اللَّهِ ۗ مَن يَهْدِ اللَّهُ فَهُوَ الْمُهْتَدِ ۖ وَمَن يُضْلِلْ فَلَن تَجِدَ لَهُ وَلِيًّا مُّرْشِدًا (17</w:t>
      </w:r>
      <w:r>
        <w:rPr>
          <w:rFonts w:ascii="Times" w:cs="Times" w:hAnsi="Times"/>
          <w:color w:val="000000"/>
          <w:sz w:val="28"/>
          <w:szCs w:val="28"/>
          <w:shd w:val="clear" w:color="auto" w:fill="ffffff"/>
          <w:lang w:bidi="ar-JO"/>
        </w:rPr>
        <w:t>) </w:t>
      </w:r>
      <w:r>
        <w:rPr/>
        <w:fldChar w:fldCharType="begin"/>
      </w:r>
      <w:r>
        <w:instrText xml:space="preserve"> HYPERLINK "http://quran.ksu.edu.sa/tafseer/katheer/sura18-aya18.html" </w:instrText>
      </w:r>
      <w:r>
        <w:rPr/>
        <w:fldChar w:fldCharType="separate"/>
      </w:r>
      <w:r>
        <w:rPr>
          <w:rStyle w:val="style85"/>
          <w:rFonts w:ascii="Times" w:cs="Times" w:hAnsi="Times"/>
          <w:color w:val="000000"/>
          <w:sz w:val="28"/>
          <w:szCs w:val="28"/>
          <w:u w:val="none"/>
          <w:shd w:val="clear" w:color="auto" w:fill="ffffff"/>
          <w:rtl/>
        </w:rPr>
        <w:t>وَتَحْسَبُهُمْ أَيْقَاظًا وَهُمْ رُقُودٌ ۚ وَنُقَلِّبُهُمْ ذَاتَ الْيَمِينِ وَذَاتَ الشِّمَالِ ۖ وَكَلْبُهُم بَاسِطٌ ذِرَاعَيْهِ بِالْوَصِيدِ ۚ لَوِ اطَّلَعْتَ عَلَيْهِمْ لَوَلَّيْتَ مِنْهُمْ فِرَارًا وَلَمُلِئْتَ مِنْهُمْ رُعْبًا</w:t>
      </w:r>
      <w:r>
        <w:rPr/>
        <w:fldChar w:fldCharType="end"/>
      </w:r>
      <w:r>
        <w:rPr>
          <w:rFonts w:ascii="Times" w:cs="Times" w:hAnsi="Times"/>
          <w:b/>
          <w:bCs/>
          <w:color w:val="000000"/>
          <w:sz w:val="28"/>
          <w:szCs w:val="28"/>
          <w:shd w:val="clear" w:color="auto" w:fill="dff0d8"/>
          <w:lang w:bidi="ar-JO"/>
        </w:rPr>
        <w:t> (</w:t>
      </w:r>
      <w:r>
        <w:rPr/>
        <w:fldChar w:fldCharType="begin"/>
      </w:r>
      <w:r>
        <w:instrText xml:space="preserve"> HYPERLINK "http://quran.ksu.edu.sa/tafseer/katheer/sura18-aya18.html" </w:instrText>
      </w:r>
      <w:r>
        <w:rPr/>
        <w:fldChar w:fldCharType="separate"/>
      </w:r>
      <w:r>
        <w:rPr>
          <w:rStyle w:val="style85"/>
          <w:rFonts w:ascii="Times" w:cs="Times" w:hAnsi="Times"/>
          <w:b/>
          <w:bCs/>
          <w:color w:val="000000"/>
          <w:sz w:val="28"/>
          <w:szCs w:val="28"/>
          <w:u w:val="none"/>
          <w:shd w:val="clear" w:color="auto" w:fill="dff0d8"/>
          <w:lang w:bidi="ar-JO"/>
        </w:rPr>
        <w:t>18</w:t>
      </w:r>
      <w:r>
        <w:rPr/>
        <w:fldChar w:fldCharType="end"/>
      </w:r>
      <w:r>
        <w:rPr>
          <w:rFonts w:ascii="Times" w:cs="Times" w:hAnsi="Times"/>
          <w:b/>
          <w:bCs/>
          <w:color w:val="000000"/>
          <w:sz w:val="28"/>
          <w:szCs w:val="28"/>
          <w:shd w:val="clear" w:color="auto" w:fill="dff0d8"/>
          <w:lang w:bidi="ar-JO"/>
        </w:rPr>
        <w:t>)</w:t>
      </w:r>
      <w:r>
        <w:rPr>
          <w:rFonts w:hint="cs"/>
          <w:color w:val="000000"/>
          <w:sz w:val="28"/>
          <w:szCs w:val="28"/>
          <w:rtl/>
          <w:lang w:bidi="ar-JO"/>
        </w:rPr>
        <w:t>"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1-ما معنى الكلمات التي تحتها خط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2-لماذاجعل الله تعالى أصحاب الكهف يتقلبون يمينا وشمالا؟..........................................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3-لماذا جعل الله تعالى من ينظر إليهم يشعر كأنهم مستيقظون؟ 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  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لماذ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ألقى الله تعالى عليهم الهيبة ؟.................................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>اكتـب</w:t>
      </w:r>
      <w:r>
        <w:rPr>
          <w:rFonts w:hint="cs"/>
          <w:sz w:val="28"/>
          <w:szCs w:val="28"/>
          <w:rtl/>
          <w:lang w:bidi="ar-JO"/>
        </w:rPr>
        <w:t xml:space="preserve"> الآيات الكريمة من سورة الكهف التي تتحدث عن مدة لبث أصحاب الكهف (8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                                                                        ( 18 علامة)</w:t>
      </w: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  <w:lang w:bidi="ar-JO"/>
        </w:rPr>
        <w:t>عـرف</w:t>
      </w:r>
      <w:r>
        <w:rPr>
          <w:rFonts w:hint="cs"/>
          <w:sz w:val="28"/>
          <w:szCs w:val="28"/>
          <w:rtl/>
          <w:lang w:bidi="ar-JO"/>
        </w:rPr>
        <w:t xml:space="preserve"> المفاهيم الآتية تعريفا وافيا    (8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التصحر..............................................................................................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2-التوكل...............................................................................................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3-النجاسة...............................................................................................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4-الإسكار..............................................................................................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>
        <w:rPr>
          <w:rFonts w:hint="cs"/>
          <w:b/>
          <w:bCs/>
          <w:sz w:val="28"/>
          <w:szCs w:val="28"/>
          <w:rtl/>
          <w:lang w:bidi="ar-JO"/>
        </w:rPr>
        <w:t>علل</w:t>
      </w:r>
      <w:r>
        <w:rPr>
          <w:rFonts w:hint="cs"/>
          <w:sz w:val="28"/>
          <w:szCs w:val="28"/>
          <w:rtl/>
          <w:lang w:bidi="ar-JO"/>
        </w:rPr>
        <w:t xml:space="preserve"> ما يأتي  (4علامات)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وصف الله تعالى أسماءه </w:t>
      </w:r>
      <w:r>
        <w:rPr>
          <w:rFonts w:hint="cs"/>
          <w:sz w:val="28"/>
          <w:szCs w:val="28"/>
          <w:rtl/>
          <w:lang w:bidi="ar-JO"/>
        </w:rPr>
        <w:t>بالحسنى؟................................................................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- تعد المحافظة على المال من مقاصد الشريعة ال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ساسية؟ 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 </w:t>
      </w:r>
      <w:r>
        <w:rPr>
          <w:rFonts w:hint="cs"/>
          <w:b/>
          <w:bCs/>
          <w:sz w:val="28"/>
          <w:szCs w:val="28"/>
          <w:rtl/>
          <w:lang w:bidi="ar-JO"/>
        </w:rPr>
        <w:t>أذكر</w:t>
      </w:r>
      <w:r>
        <w:rPr>
          <w:rFonts w:hint="cs"/>
          <w:sz w:val="28"/>
          <w:szCs w:val="28"/>
          <w:rtl/>
          <w:lang w:bidi="ar-JO"/>
        </w:rPr>
        <w:t xml:space="preserve"> مثالا واحدا على كل مما يأتي (5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فائدة للزراعة.......................................................................................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2-الغسل الواجب.......................................................................................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صفة من صفات عمر بن عبدالعزيز..............................................................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4-الصبر عن المعاصي................................................................................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5-مآذن إسلامية........................................................................................</w:t>
      </w: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                                                                           (10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أ)من خلال دراستك لمصارف الزكاة أجب عما يأتي (6علامات)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 هو الفرق </w:t>
      </w:r>
      <w:r>
        <w:rPr>
          <w:rFonts w:hint="cs"/>
          <w:sz w:val="28"/>
          <w:szCs w:val="28"/>
          <w:rtl/>
          <w:lang w:bidi="ar-JO"/>
        </w:rPr>
        <w:t>بين الفقير والمسكين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2-يبلغ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sz w:val="28"/>
          <w:szCs w:val="28"/>
          <w:rtl/>
          <w:lang w:bidi="ar-JO"/>
        </w:rPr>
        <w:t>مصارف الزكاة  (               ) مصارف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b/>
          <w:bCs/>
          <w:sz w:val="28"/>
          <w:szCs w:val="28"/>
          <w:rtl/>
          <w:lang w:bidi="ar-JO"/>
        </w:rPr>
        <w:t>مقدار</w:t>
      </w:r>
      <w:r>
        <w:rPr>
          <w:rFonts w:hint="cs"/>
          <w:sz w:val="28"/>
          <w:szCs w:val="28"/>
          <w:rtl/>
          <w:lang w:bidi="ar-JO"/>
        </w:rPr>
        <w:t xml:space="preserve"> ما يعطى لابن السبيل من الزكاة............................................................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ب)من </w:t>
      </w:r>
      <w:r>
        <w:rPr>
          <w:rFonts w:hint="cs"/>
          <w:b/>
          <w:bCs/>
          <w:sz w:val="28"/>
          <w:szCs w:val="28"/>
          <w:rtl/>
          <w:lang w:bidi="ar-JO"/>
        </w:rPr>
        <w:t>أضرار</w:t>
      </w:r>
      <w:r>
        <w:rPr>
          <w:rFonts w:hint="cs"/>
          <w:sz w:val="28"/>
          <w:szCs w:val="28"/>
          <w:rtl/>
          <w:lang w:bidi="ar-JO"/>
        </w:rPr>
        <w:t xml:space="preserve"> المخدرات على صحة الإنسان  (5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                                                                           (8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أ)أوجب الإسلام على المواطن عدة واجبات ينبغي أن يقوم بها للتعبير بها عن حبه وولائه وانتمائه </w:t>
      </w:r>
      <w:r>
        <w:rPr>
          <w:rFonts w:hint="cs"/>
          <w:b/>
          <w:bCs/>
          <w:sz w:val="28"/>
          <w:szCs w:val="28"/>
          <w:rtl/>
          <w:lang w:bidi="ar-JO"/>
        </w:rPr>
        <w:t>أذكر أربعة منها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 2-...............................................</w:t>
      </w:r>
    </w:p>
    <w:p>
      <w:pPr>
        <w:pStyle w:val="style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3-.................................................. 4-</w:t>
      </w:r>
      <w:r>
        <w:rPr>
          <w:rFonts w:hint="cs"/>
          <w:sz w:val="28"/>
          <w:szCs w:val="28"/>
          <w:rtl/>
          <w:lang w:bidi="ar-JO"/>
        </w:rPr>
        <w:t>...............................................</w:t>
      </w:r>
    </w:p>
    <w:p>
      <w:pPr>
        <w:pStyle w:val="style0"/>
        <w:ind w:left="36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>ضــع</w:t>
      </w:r>
      <w:r>
        <w:rPr>
          <w:rFonts w:hint="cs"/>
          <w:sz w:val="28"/>
          <w:szCs w:val="28"/>
          <w:rtl/>
          <w:lang w:bidi="ar-JO"/>
        </w:rPr>
        <w:t xml:space="preserve"> إشارة(</w:t>
      </w:r>
      <w:r>
        <w:rPr>
          <w:rFonts w:ascii="Arial" w:hAnsi="Arial"/>
          <w:sz w:val="28"/>
          <w:szCs w:val="28"/>
          <w:rtl/>
          <w:lang w:bidi="ar-JO"/>
        </w:rPr>
        <w:t>√</w:t>
      </w:r>
      <w:r>
        <w:rPr>
          <w:rFonts w:ascii="Arial" w:hAnsi="Arial" w:hint="cs"/>
          <w:sz w:val="28"/>
          <w:szCs w:val="28"/>
          <w:rtl/>
          <w:lang w:bidi="ar-JO"/>
        </w:rPr>
        <w:t>) امام العبارة الصحيحة وإشارة(</w:t>
      </w:r>
      <w:r>
        <w:rPr>
          <w:rFonts w:ascii="Arial" w:hAnsi="Arial"/>
          <w:sz w:val="28"/>
          <w:szCs w:val="28"/>
          <w:rtl/>
          <w:lang w:bidi="ar-JO"/>
        </w:rPr>
        <w:t>Χ</w:t>
      </w:r>
      <w:r>
        <w:rPr>
          <w:rFonts w:ascii="Arial" w:hAnsi="Arial" w:hint="cs"/>
          <w:sz w:val="28"/>
          <w:szCs w:val="28"/>
          <w:rtl/>
          <w:lang w:bidi="ar-JO"/>
        </w:rPr>
        <w:t>) أمام الخاطئة</w:t>
      </w:r>
      <w:r>
        <w:rPr>
          <w:rFonts w:hint="cs"/>
          <w:sz w:val="28"/>
          <w:szCs w:val="28"/>
          <w:rtl/>
          <w:lang w:bidi="ar-JO"/>
        </w:rPr>
        <w:t xml:space="preserve">  (4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تدل أسماء الله الحسنى على صفاته (     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2-يعد السمك والجراد من الميتة التي لا يجوز أكلها(      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3-في غزوة بدر سار أبو سفيان بالقافلة طريق النهر الاحمر (      ) 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4-التعاطف مع الأقارب دون غيرهم من صور الإخوة الإيمانية (    )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داعيا لكم بكل خير</w:t>
      </w:r>
    </w:p>
    <w:p>
      <w:pPr>
        <w:pStyle w:val="style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 المادة: 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widowControl/>
        <w:bidi/>
        <w:spacing w:lineRule="atLeast" w:line="18"/>
        <w:jc w:val="center"/>
        <w:rPr>
          <w:sz w:val="28"/>
          <w:szCs w:val="28"/>
          <w:lang w:bidi="ar-JO"/>
        </w:rPr>
      </w:pPr>
    </w:p>
    <w:p>
      <w:pPr>
        <w:widowControl/>
        <w:bidi/>
        <w:spacing w:lineRule="atLeast" w:line="18"/>
        <w:jc w:val="both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</w:t>
      </w:r>
    </w:p>
    <w:p>
      <w:pPr>
        <w:widowControl/>
        <w:bidi/>
        <w:spacing w:after="200" w:lineRule="atLeast" w:line="18"/>
        <w:jc w:val="center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الاختبار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النهائي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في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التربية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الإسلامية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للصف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الثامن</w:t>
      </w:r>
    </w:p>
    <w:p>
      <w:pPr>
        <w:widowControl/>
        <w:bidi/>
        <w:spacing w:after="200" w:lineRule="atLeast" w:line="18"/>
        <w:jc w:val="center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الفصل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الدراسي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الثاني</w:t>
      </w: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اسم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الطالبة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>..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12"/>
          <w:szCs w:val="12"/>
          <w:highlight w:val="none"/>
          <w:vertAlign w:val="subscript"/>
          <w:em w:val="none"/>
          <w:lang w:val="en-US" w:bidi="ar-SA" w:eastAsia="en-US"/>
        </w:rPr>
        <w:t>------------------------------------------------------------------------------`0.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12"/>
          <w:szCs w:val="12"/>
          <w:highlight w:val="none"/>
          <w:vertAlign w:val="subscript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12"/>
          <w:szCs w:val="12"/>
          <w:highlight w:val="none"/>
          <w:vertAlign w:val="subscript"/>
          <w:rtl/>
          <w:cs/>
          <w:em w:val="none"/>
          <w:lang w:val="en-US" w:bidi="ar-JO" w:eastAsia="en-US"/>
        </w:rPr>
        <w:t>------</w:t>
      </w: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12"/>
          <w:szCs w:val="12"/>
          <w:highlight w:val="none"/>
          <w:vertAlign w:val="subscript"/>
          <w:rtl/>
          <w:cs/>
          <w:em w:val="none"/>
          <w:lang w:val="en-US" w:bidi="ar-JO" w:eastAsia="en-US"/>
        </w:rPr>
        <w:t xml:space="preserve">                                                  </w:t>
      </w: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الشعبة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أ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-ب-ج-د-ه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12"/>
          <w:szCs w:val="12"/>
          <w:highlight w:val="none"/>
          <w:vertAlign w:val="subscript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زمن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الاختبار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ساعة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</w:p>
    <w:p>
      <w:pPr>
        <w:widowControl/>
        <w:pBdr>
          <w:bottom w:val="single" w:sz="8" w:space="0" w:color="4f81bd"/>
        </w:pBdr>
        <w:bidi/>
        <w:spacing w:after="300" w:lineRule="atLeast" w:line="18"/>
        <w:jc w:val="left"/>
        <w:rPr>
          <w:sz w:val="28"/>
          <w:szCs w:val="28"/>
          <w:lang w:bidi="ar-JO"/>
        </w:rPr>
      </w:pPr>
    </w:p>
    <w:p>
      <w:pPr>
        <w:pBdr>
          <w:bottom w:val="single" w:sz="4" w:space="1" w:color="auto"/>
        </w:pBd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أجيبي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وعددها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cs/>
          <w:em w:val="none"/>
          <w:lang w:val="en-US" w:bidi="ar-JO" w:eastAsia="en-US"/>
        </w:rPr>
        <w:t>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المكان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المخصص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لها،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علمًا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أنّ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cs/>
          <w:em w:val="none"/>
          <w:lang w:val="en-US" w:bidi="ar-JO" w:eastAsia="en-US"/>
        </w:rPr>
        <w:t>صفحات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cs/>
          <w:em w:val="none"/>
          <w:lang w:val="en-US" w:bidi="ar-SA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cs/>
          <w:em w:val="none"/>
          <w:lang w:val="en-US" w:bidi="ar-SA" w:eastAsia="en-US"/>
        </w:rPr>
        <w:t>الأول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widowControl/>
        <w:bidi/>
        <w:spacing w:lineRule="atLeast" w:line="18"/>
        <w:jc w:val="center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خلال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دراستك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للآيات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الكريمة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(21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26)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سورة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الكهف،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أجيبي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الأسئلة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التالية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بدقة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cs/>
          <w:em w:val="none"/>
          <w:lang w:val="en-US" w:bidi="ar-SA" w:eastAsia="en-US"/>
        </w:rPr>
        <w:t>تامّة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widowControl/>
        <w:bidi/>
        <w:spacing w:lineRule="atLeast" w:line="18"/>
        <w:jc w:val="center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-1-أكملي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</w:p>
    <w:p>
      <w:pPr>
        <w:widowControl/>
        <w:bidi/>
        <w:spacing w:lineRule="atLeast" w:line="18"/>
        <w:jc w:val="left"/>
        <w:rPr>
          <w:sz w:val="28"/>
          <w:szCs w:val="28"/>
          <w:lang w:bidi="ar-JO"/>
        </w:rPr>
      </w:pP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em w:val="none"/>
          <w:lang w:val="en-US" w:bidi="ar-SA" w:eastAsia="zh-CN"/>
        </w:rPr>
        <w:t>}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وَلَا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تَقُولَنَّ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لِشَيْءٍ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إِنِّي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bidi="ar-JO" w:eastAsia="zh-CN"/>
        </w:rPr>
        <w:t>....................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ذَلِكَ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غَدًا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>(23)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إِلَّا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أَنْ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يَشَاءَ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اللَّهُ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وَاذْكُرْ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bidi="ar-JO" w:eastAsia="zh-CN"/>
        </w:rPr>
        <w:t>.....................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إِذَا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نَسِيتَ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وَقُلْ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عَسَى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أَنْ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يَهْدِيَنِ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رَبِّي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لِأَقْرَبَ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مِنْ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هَذَا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bidi="ar-JO" w:eastAsia="zh-CN"/>
        </w:rPr>
        <w:t>.............................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>(24)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وَلَبِثُوا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فِي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كَهْفِهِمْ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ثَلَاثَ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مِائَةٍ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bidi="ar-JO" w:eastAsia="zh-CN"/>
        </w:rPr>
        <w:t>.......................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وَازْدَادُوا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تِسْعًا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>(25)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قُلِ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اللَّهُ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أَعْلَمُ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بِمَا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لَبِثُوا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لَهُ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bidi="ar-JO" w:eastAsia="zh-CN"/>
        </w:rPr>
        <w:t>.......................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السَّمَاوَاتِ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وَالْأَرْضِ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أَبْصِرْ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بِهِ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وَأَسْمِعْ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مَا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لَهُمْ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مِنْ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دُونِهِ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مِنْ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وَلِيٍّ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وَلَا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يُشْرِكُ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فِي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حُكْمِهِ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cs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>أَحَدًا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cs/>
          <w:em w:val="none"/>
          <w:lang w:val="en-US" w:bidi="ar-SA" w:eastAsia="zh-CN"/>
        </w:rPr>
        <w:t xml:space="preserve"> </w:t>
      </w:r>
      <w:r>
        <w:rPr>
          <w:rFonts w:ascii="Traditional Arabic" w:cs="Traditional Arabic" w:eastAsia="Traditional Arabic" w:hAnsi="Traditional Arabic" w:hint="default"/>
          <w:b/>
          <w:bCs/>
          <w:i w:val="false"/>
          <w:iCs w:val="false"/>
          <w:color w:val="000000"/>
          <w:kern w:val="0"/>
          <w:sz w:val="36"/>
          <w:szCs w:val="36"/>
          <w:highlight w:val="none"/>
          <w:vertAlign w:val="baseline"/>
          <w:rtl/>
          <w:em w:val="none"/>
          <w:lang w:val="en-US" w:eastAsia="zh-CN"/>
        </w:rPr>
        <w:t>(26)}</w:t>
      </w:r>
    </w:p>
    <w:p>
      <w:pPr>
        <w:bidi/>
        <w:spacing w:lineRule="auto" w:line="240"/>
        <w:jc w:val="both"/>
        <w:rPr>
          <w:sz w:val="28"/>
          <w:szCs w:val="28"/>
          <w:lang w:bidi="ar-JO"/>
        </w:rPr>
      </w:pP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 w:leftChars="0" w:right="720"/>
        <w:jc w:val="both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الآتية: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</w:t>
      </w:r>
    </w:p>
    <w:p>
      <w:pPr>
        <w:bidi/>
        <w:spacing w:lineRule="auto" w:line="240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Traditional Arabic" w:hAnsi="Calibri" w:hint="cs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>وَلَبِثُو</w:t>
      </w:r>
      <w:r>
        <w:rPr>
          <w:rFonts w:ascii="Calibri" w:cs="Calibri" w:eastAsia="Traditional Arabic" w:hAnsi="Calibri" w:hint="cs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</w:t>
      </w:r>
      <w:r>
        <w:rPr>
          <w:rFonts w:ascii="Calibri" w:cs="Calibri" w:eastAsia="Traditional Arabic" w:hAnsi="Calibri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 </w:t>
      </w:r>
      <w:r>
        <w:rPr>
          <w:rFonts w:ascii="Calibri" w:cs="Calibri" w:eastAsia="Traditional Arabic" w:hAnsi="Calibri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:...............</w:t>
      </w:r>
      <w:r>
        <w:rPr>
          <w:rFonts w:ascii="Times New Roman" w:cs="Calibri" w:eastAsia="Traditional Arabic" w:hAnsi="Times New Roman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......</w:t>
      </w:r>
      <w:r>
        <w:rPr>
          <w:rFonts w:ascii="Calibri" w:cs="Calibri" w:eastAsia="Traditional Arabic" w:hAnsi="Calibri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.......</w:t>
      </w:r>
      <w:r>
        <w:rPr>
          <w:rFonts w:ascii="Times New Roman" w:cs="Calibri" w:eastAsia="Traditional Arabic" w:hAnsi="Times New Roman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        </w:t>
      </w:r>
    </w:p>
    <w:p>
      <w:pPr>
        <w:bidi/>
        <w:spacing w:lineRule="auto" w:line="240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Traditional Arabic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تَسْتَفْتِ</w:t>
      </w:r>
      <w:r>
        <w:rPr>
          <w:rFonts w:ascii="Calibri" w:cs="Calibri" w:eastAsia="Traditional Arabic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Traditional Arabic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</w:t>
      </w:r>
    </w:p>
    <w:p>
      <w:pPr>
        <w:bidi/>
        <w:spacing w:lineRule="auto" w:line="360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عللي: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720" w:leftChars="0" w:right="720"/>
        <w:jc w:val="both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اتّ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سمت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بعدم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الأماكن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والأشخاص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وتحديد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الأزمنة.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lineRule="auto" w:line="360"/>
        <w:ind w:left="720" w:leftChars="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</w:t>
      </w:r>
    </w:p>
    <w:p>
      <w:pPr>
        <w:bidi/>
        <w:spacing w:lineRule="auto" w:line="360"/>
        <w:ind w:left="720" w:leftChars="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</w:t>
      </w:r>
    </w:p>
    <w:p>
      <w:pPr>
        <w:bidi/>
        <w:spacing w:lineRule="auto" w:line="240"/>
        <w:jc w:val="both"/>
        <w:rPr>
          <w:sz w:val="28"/>
          <w:szCs w:val="28"/>
          <w:lang w:bidi="ar-JO"/>
        </w:rPr>
      </w:pP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12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للحديث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الأخوة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تامة:</w:t>
      </w:r>
    </w:p>
    <w:p>
      <w:pPr>
        <w:bidi/>
        <w:spacing w:lineRule="auto" w:line="240"/>
        <w:jc w:val="right"/>
        <w:rPr>
          <w:sz w:val="28"/>
          <w:szCs w:val="28"/>
          <w:lang w:bidi="ar-JO"/>
        </w:rPr>
      </w:pPr>
    </w:p>
    <w:p>
      <w:pPr>
        <w:bidi/>
        <w:spacing w:after="200" w:lineRule="auto" w:line="360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360"/>
        <w:ind w:left="720" w:leftChars="0" w:right="720"/>
        <w:jc w:val="both"/>
        <w:rPr>
          <w:sz w:val="28"/>
          <w:szCs w:val="28"/>
          <w:lang w:bidi="ar-JO"/>
        </w:rPr>
      </w:pPr>
    </w:p>
    <w:p>
      <w:pPr>
        <w:bidi/>
        <w:spacing w:lineRule="auto" w:line="360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الأخوة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الإيمانية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(التواد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التراحم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التعاطف)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المواقف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bidi/>
        <w:spacing w:lineRule="auto" w:line="276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rtl/>
          <w:em w:val="none"/>
          <w:lang w:val="en-US" w:bidi="ar-SA" w:eastAsia="en-US"/>
        </w:rPr>
        <w:t>................................................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يرفق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عليّ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بأخيه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الصغير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ويعطف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عليه.</w:t>
      </w:r>
    </w:p>
    <w:p>
      <w:pPr>
        <w:bidi/>
        <w:spacing w:after="200" w:lineRule="auto" w:line="276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rtl/>
          <w:em w:val="none"/>
          <w:lang w:val="en-US" w:bidi="ar-SA" w:eastAsia="en-US"/>
        </w:rPr>
        <w:t>................................................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تتبادل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ليلى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وصديقتها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الهدايا.</w:t>
      </w:r>
    </w:p>
    <w:p>
      <w:pPr>
        <w:bidi/>
        <w:spacing w:after="200" w:lineRule="auto" w:line="276"/>
        <w:ind w:left="72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rtl/>
          <w:em w:val="none"/>
          <w:lang w:val="en-US" w:bidi="ar-SA" w:eastAsia="en-US"/>
        </w:rPr>
        <w:t>................................................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يشارك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أبناء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العائلات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الفقيرة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حيّهم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فيتصدقون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عليهم.</w:t>
      </w:r>
    </w:p>
    <w:p>
      <w:pPr>
        <w:bidi/>
        <w:spacing w:after="200" w:lineRule="auto" w:line="276"/>
        <w:ind w:left="720" w:righ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 w:righ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 w:leftChars="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أكملي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الحديث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النبوي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الشريف: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                 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رسول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-صلى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-: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"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مَثَلُ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المُؤمنين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وتراحمهم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وتعاطفهم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الجسد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اشتكى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..................................................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تداعى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سائر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.....................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يالسهر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وَالحُمّى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"</w:t>
      </w:r>
    </w:p>
    <w:p>
      <w:pPr>
        <w:pBdr>
          <w:bottom w:val="single" w:sz="2" w:space="0" w:color="auto"/>
        </w:pBd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4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18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1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حدثت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قصة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أصحاب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الكهف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بعثة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صلى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2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معرفة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أسماء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الحسنى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وصفاته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تزيد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عبادة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3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الزراعة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عهد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النبي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صلى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وسلم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شاملا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لرجال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النساء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الحيوان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مأكول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اللحم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تذكية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يصبح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نجسا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يحرم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أكله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تنشيط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الزراعةِ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مِنْ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وسائل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مِنَ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البطالة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يُعد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السمك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والجرادُ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مِنْ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الميتة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يجوز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أكلها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غسلَ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شخص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ثوبًا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بُقعةُ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دَمٍ،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وصعُبَ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عليهِ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إزالة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لونِ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الدّمِ،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صلّى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الأشياء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لطهارة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نصَّ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الشرع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نجاستها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وقوع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الكبرى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يسن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الاغتسال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الجمعة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ويجب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عند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كلّ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صلاة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اجتماع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10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ترك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موظف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عمله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وجلس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بيته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متوّكلّا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طلب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رزقه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11</w:t>
      </w:r>
    </w:p>
    <w:p>
      <w:pPr>
        <w:pBdr>
          <w:bottom w:val="dotted" w:sz="24" w:space="1" w:color="auto"/>
        </w:pBdr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حدثت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معركة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بدر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رمضان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الثّالثة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للهجرة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لنبوية</w:t>
      </w:r>
    </w:p>
    <w:p>
      <w:pPr>
        <w:spacing w:lineRule="auto" w:line="24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السؤال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>لرابع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: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>(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>18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>علامة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zh-CN"/>
        </w:rPr>
        <w:t>)</w:t>
      </w:r>
    </w:p>
    <w:p>
      <w:pPr>
        <w:spacing w:lineRule="auto" w:line="24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>ما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>المصطلح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>المناسب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t>:</w:t>
      </w:r>
    </w:p>
    <w:p>
      <w:pPr>
        <w:spacing w:lineRule="auto" w:line="360"/>
        <w:jc w:val="both"/>
        <w:rPr>
          <w:sz w:val="28"/>
          <w:szCs w:val="28"/>
          <w:lang w:bidi="ar-JO"/>
        </w:rPr>
      </w:pPr>
    </w:p>
    <w:p>
      <w:pPr>
        <w:spacing w:lineRule="auto" w:line="36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1-(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                                           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)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أوصاف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مدح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وثناء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سمى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الله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تعالى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بها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نفسه</w:t>
      </w:r>
    </w:p>
    <w:p>
      <w:pPr>
        <w:spacing w:lineRule="auto" w:line="360"/>
        <w:jc w:val="right"/>
        <w:rPr>
          <w:sz w:val="28"/>
          <w:szCs w:val="28"/>
          <w:lang w:bidi="ar-JO"/>
        </w:rPr>
      </w:pPr>
    </w:p>
    <w:p>
      <w:pPr>
        <w:spacing w:lineRule="auto" w:line="36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2-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(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                                          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)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العمل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الصالح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الذي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يستمر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ثوابه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بعد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موت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الانسان</w:t>
      </w:r>
    </w:p>
    <w:p>
      <w:pPr>
        <w:spacing w:lineRule="auto" w:line="360"/>
        <w:jc w:val="right"/>
        <w:rPr>
          <w:sz w:val="28"/>
          <w:szCs w:val="28"/>
          <w:lang w:bidi="ar-JO"/>
        </w:rPr>
      </w:pPr>
    </w:p>
    <w:p>
      <w:pPr>
        <w:spacing w:lineRule="auto" w:line="36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3-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(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                                          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)كل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ما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امر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الشرع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باجتنابه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من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القاذورات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المانعة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لصحة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اداء</w:t>
      </w: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 xml:space="preserve"> </w:t>
      </w:r>
      <w:r>
        <w:rPr>
          <w:rFonts w:ascii="Calibri" w:cs="Calibri" w:eastAsia="等线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العبادات</w:t>
      </w:r>
    </w:p>
    <w:p>
      <w:pPr>
        <w:spacing w:lineRule="auto" w:line="360"/>
        <w:jc w:val="right"/>
        <w:rPr>
          <w:sz w:val="28"/>
          <w:szCs w:val="28"/>
          <w:lang w:bidi="ar-JO"/>
        </w:rPr>
      </w:pPr>
    </w:p>
    <w:p>
      <w:pPr>
        <w:spacing w:lineRule="auto" w:line="360"/>
        <w:jc w:val="right"/>
        <w:rPr>
          <w:sz w:val="28"/>
          <w:szCs w:val="28"/>
          <w:lang w:bidi="ar-JO"/>
        </w:rPr>
      </w:pPr>
      <w:r>
        <w:rPr>
          <w:rFonts w:ascii="Calibri" w:cs="Calibri" w:eastAsia="等线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zh-CN"/>
        </w:rPr>
        <w:t>4-(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يفوّض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للقيام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جائز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معلوم</w:t>
      </w:r>
    </w:p>
    <w:p>
      <w:pPr>
        <w:spacing w:lineRule="auto" w:line="360"/>
        <w:jc w:val="both"/>
        <w:rPr>
          <w:sz w:val="28"/>
          <w:szCs w:val="28"/>
          <w:lang w:bidi="ar-JO"/>
        </w:rPr>
      </w:pPr>
    </w:p>
    <w:p>
      <w:pPr>
        <w:pBdr>
          <w:bottom w:val="single" w:sz="12" w:space="27" w:color="auto"/>
        </w:pBdr>
        <w:tabs>
          <w:tab w:val="left" w:leader="none" w:pos="6200"/>
        </w:tabs>
        <w:bidi/>
        <w:spacing w:after="160" w:lineRule="auto" w:line="36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تعميم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كلّه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النيّة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12" w:space="27" w:color="auto"/>
        </w:pBdr>
        <w:tabs>
          <w:tab w:val="left" w:leader="none" w:pos="6200"/>
        </w:tabs>
        <w:bidi/>
        <w:spacing w:after="160" w:lineRule="auto" w:line="36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الاعتماد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الأخذ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بالاسباب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لتحصيل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مصلحة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ضرر</w:t>
      </w:r>
    </w:p>
    <w:p>
      <w:pPr>
        <w:pBdr>
          <w:bottom w:val="single" w:sz="12" w:space="27" w:color="auto"/>
        </w:pBdr>
        <w:tabs>
          <w:tab w:val="left" w:leader="none" w:pos="6200"/>
        </w:tabs>
        <w:bidi/>
        <w:spacing w:after="160" w:lineRule="auto" w:line="36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محاولة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اظهار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المتنازعين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صحّة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بالحجّة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والبرهان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اظهارا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للحقّ</w:t>
      </w:r>
    </w:p>
    <w:p>
      <w:pPr>
        <w:pBdr>
          <w:bottom w:val="single" w:sz="12" w:space="27" w:color="auto"/>
        </w:pBdr>
        <w:tabs>
          <w:tab w:val="left" w:leader="none" w:pos="6200"/>
        </w:tabs>
        <w:bidi/>
        <w:spacing w:after="160" w:lineRule="auto" w:line="36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قادر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الأعمال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المشروعة</w:t>
      </w:r>
    </w:p>
    <w:p>
      <w:pPr>
        <w:bidi/>
        <w:spacing w:after="200" w:lineRule="auto" w:line="360"/>
        <w:ind w:left="720" w:leftChars="0" w:right="720"/>
        <w:jc w:val="both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Calibri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قومٌ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أسلموا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حديثًا،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فيعطون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الزكاة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تثبيتًا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لهم.</w:t>
      </w:r>
    </w:p>
    <w:p>
      <w:pPr>
        <w:bidi/>
        <w:spacing w:after="200" w:lineRule="auto" w:line="360"/>
        <w:ind w:left="720" w:leftChars="0" w:right="720"/>
        <w:jc w:val="both"/>
        <w:rPr>
          <w:sz w:val="28"/>
          <w:szCs w:val="28"/>
          <w:lang w:bidi="ar-JO"/>
        </w:rPr>
      </w:pP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10-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(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            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يملك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مالًا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يكفيه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ويكفي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يجب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ينفق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مدة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عام.</w:t>
      </w:r>
    </w:p>
    <w:p>
      <w:pPr>
        <w:bidi/>
        <w:spacing w:after="200" w:lineRule="auto" w:line="360"/>
        <w:ind w:left="720" w:leftChars="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11-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             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فقد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العقل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قدرته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الإدراك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والتمييز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نتيجة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تناول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مادّة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مُسكرة.</w:t>
      </w:r>
    </w:p>
    <w:p>
      <w:pPr>
        <w:bidi/>
        <w:spacing w:lineRule="auto" w:line="360"/>
        <w:ind w:left="720" w:leftChars="0" w:right="720"/>
        <w:jc w:val="left"/>
        <w:rPr>
          <w:sz w:val="28"/>
          <w:szCs w:val="28"/>
          <w:lang w:bidi="ar-JO"/>
        </w:rPr>
      </w:pP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            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حمل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النفس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طاعة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تعالى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ومنعها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الوقوع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معصيته.</w:t>
      </w:r>
    </w:p>
    <w:p>
      <w:pPr>
        <w:spacing w:after="200" w:lineRule="auto" w:line="276"/>
        <w:jc w:val="both"/>
        <w:rPr>
          <w:sz w:val="28"/>
          <w:szCs w:val="28"/>
          <w:lang w:bidi="ar-JO"/>
        </w:rPr>
      </w:pPr>
    </w:p>
    <w:p>
      <w:pPr>
        <w:tabs>
          <w:tab w:val="left" w:leader="none" w:pos="9680"/>
        </w:tabs>
        <w:spacing w:after="200" w:lineRule="auto" w:line="276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ضعي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الاجابة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)</w:t>
      </w:r>
    </w:p>
    <w:p>
      <w:pPr>
        <w:tabs>
          <w:tab w:val="left" w:leader="none" w:pos="9680"/>
        </w:tabs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الشرعي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المستنتج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الحديث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الشريف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"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تعالى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يحب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أحدكم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عملا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يتقنه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680"/>
        </w:tabs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استحباب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اتقان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</w:p>
    <w:p>
      <w:pPr>
        <w:tabs>
          <w:tab w:val="left" w:leader="none" w:pos="5840"/>
          <w:tab w:val="left" w:leader="none" w:pos="9680"/>
        </w:tabs>
        <w:spacing w:after="200" w:lineRule="auto" w:line="276"/>
        <w:ind w:left="720" w:firstLine="0"/>
        <w:jc w:val="right"/>
        <w:rPr>
          <w:sz w:val="28"/>
          <w:szCs w:val="28"/>
          <w:lang w:bidi="ar-JO"/>
        </w:rPr>
      </w:pPr>
    </w:p>
    <w:p>
      <w:pPr>
        <w:widowControl/>
        <w:shd w:val="clear" w:color="ffffff" w:fill="auto"/>
        <w:tabs>
          <w:tab w:val="left" w:leader="none" w:pos="9680"/>
        </w:tabs>
        <w:spacing w:lineRule="auto" w:line="276"/>
        <w:ind w:left="108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خذ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النبيّ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(عليه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السّلام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)بمشورة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.......................(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أسرى</w:t>
      </w:r>
    </w:p>
    <w:p>
      <w:pPr>
        <w:widowControl/>
        <w:shd w:val="clear" w:color="ffffff" w:fill="auto"/>
        <w:tabs>
          <w:tab w:val="left" w:leader="none" w:pos="9680"/>
        </w:tabs>
        <w:spacing w:lineRule="auto" w:line="276"/>
        <w:ind w:left="108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أبي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الصديق</w:t>
      </w:r>
    </w:p>
    <w:p>
      <w:pPr>
        <w:widowControl/>
        <w:shd w:val="clear" w:color="ffffff" w:fill="auto"/>
        <w:tabs>
          <w:tab w:val="left" w:leader="none" w:pos="9680"/>
        </w:tabs>
        <w:spacing w:lineRule="auto" w:line="276"/>
        <w:ind w:left="1080" w:firstLine="0"/>
        <w:jc w:val="right"/>
        <w:rPr>
          <w:sz w:val="28"/>
          <w:szCs w:val="28"/>
          <w:lang w:bidi="ar-JO"/>
        </w:rPr>
      </w:pPr>
    </w:p>
    <w:p>
      <w:pPr>
        <w:tabs>
          <w:tab w:val="left" w:leader="none" w:pos="5840"/>
          <w:tab w:val="left" w:leader="none" w:pos="9680"/>
        </w:tabs>
        <w:spacing w:after="200" w:lineRule="auto" w:line="276"/>
        <w:ind w:left="72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الاغتسال</w:t>
      </w:r>
    </w:p>
    <w:p>
      <w:pPr>
        <w:tabs>
          <w:tab w:val="left" w:leader="none" w:pos="5840"/>
          <w:tab w:val="left" w:leader="none" w:pos="9680"/>
        </w:tabs>
        <w:spacing w:after="200" w:lineRule="auto" w:line="276"/>
        <w:ind w:left="72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التّسمية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التّيامن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النيّة</w:t>
      </w:r>
    </w:p>
    <w:p>
      <w:pPr>
        <w:widowControl/>
        <w:shd w:val="clear" w:color="ffffff" w:fill="auto"/>
        <w:tabs>
          <w:tab w:val="left" w:leader="none" w:pos="9680"/>
        </w:tabs>
        <w:spacing w:lineRule="auto" w:line="276"/>
        <w:ind w:left="108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حقّ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العامل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يكون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SA" w:eastAsia="en-US"/>
        </w:rPr>
        <w:t>أجره</w:t>
      </w:r>
    </w:p>
    <w:p>
      <w:pPr>
        <w:widowControl/>
        <w:shd w:val="clear" w:color="ffffff" w:fill="auto"/>
        <w:tabs>
          <w:tab w:val="left" w:leader="none" w:pos="9680"/>
        </w:tabs>
        <w:spacing w:after="200" w:lineRule="auto" w:line="276"/>
        <w:ind w:left="1080" w:firstLine="0"/>
        <w:jc w:val="righ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مكافئا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لجهده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كاملا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تأخير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bidi="ar-JO" w:eastAsia="en-US"/>
        </w:rPr>
        <w:t>ب</w:t>
      </w:r>
    </w:p>
    <w:tbl>
      <w:tblPr>
        <w:bidiVisual/>
        <w:tblW w:w="11175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5"/>
      </w:tblGrid>
      <w:tr>
        <w:trPr>
          <w:wBefore w:w="110" w:type="dxa"/>
          <w:wAfter w:w="41" w:type="dxa"/>
          <w:cantSplit w:val="false"/>
          <w:trHeight w:val="60" w:hRule="atLeast"/>
          <w:tblHeader w:val="false"/>
          <w:jc w:val="center"/>
        </w:trPr>
        <w:tc>
          <w:tcPr>
            <w:tcW w:w="11175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9680"/>
              </w:tabs>
              <w:bidi/>
              <w:spacing w:before="240" w:lineRule="auto" w:line="276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Arabic Typesetting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------------------------------------------------------------------------------------------------------------------------------</w:t>
            </w:r>
            <w:r>
              <w:rPr>
                <w:rFonts w:ascii="Calibri" w:cs="Calibri" w:eastAsia="Arabic Typesetting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           </w:t>
            </w:r>
          </w:p>
        </w:tc>
      </w:tr>
    </w:tbl>
    <w:p>
      <w:pPr>
        <w:tabs>
          <w:tab w:val="left" w:leader="none" w:pos="2620"/>
        </w:tabs>
        <w:bidi/>
        <w:spacing w:before="240" w:after="200" w:lineRule="auto" w:line="240"/>
        <w:jc w:val="left"/>
        <w:rPr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cs/>
          <w:em w:val="none"/>
          <w:lang w:val="en-US" w:bidi="ar-JO" w:eastAsia="en-US"/>
        </w:rPr>
        <w:t>سادس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التلاوة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والتجويد: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12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tabs>
          <w:tab w:val="left" w:leader="none" w:pos="2620"/>
        </w:tabs>
        <w:bidi/>
        <w:spacing w:before="240" w:after="200" w:lineRule="auto" w:line="240"/>
        <w:ind w:left="720" w:right="720"/>
        <w:jc w:val="left"/>
        <w:rPr>
          <w:sz w:val="28"/>
          <w:szCs w:val="28"/>
          <w:lang w:bidi="ar-JO"/>
        </w:rPr>
      </w:pPr>
      <w:r>
        <w:rPr>
          <w:rFonts w:ascii="Times New Roman" w:cs="Calibri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أكملي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نوع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المدّ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Times New Roman" w:cs="Calibri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>ومقداره</w:t>
      </w:r>
      <w:r>
        <w:rPr>
          <w:rFonts w:ascii="Times New Roman" w:cs="Calibri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الكلمات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الّتي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خُطّ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تحتها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الآيات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الكريمة</w:t>
      </w:r>
      <w:r>
        <w:rPr>
          <w:rFonts w:ascii="Calibri" w:cs="Calibr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Calibr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التالية: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2979"/>
        <w:gridCol w:w="2174"/>
      </w:tblGrid>
      <w:tr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الآية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الكريمة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نوع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المد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مقدار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المد</w:t>
            </w: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ءَآلْـَٰـنَ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وَقَدْ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كُنتُم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بِهِۦ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تَسْتَعْجِلُونَ}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لازم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كلمي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{قُلْ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أَفَغَيْرَ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اللَّهِ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تَأْمُرُونِّي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أَعْبُدُ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أَيُّهَا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الْجَاهِلُونَ}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لازم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كلمي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{عَالِمُ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الْغَيْبِ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فَلَا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يُظْهِرُ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عَلَىٰ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غَيْبِهِ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أَحَدًا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صلة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نۤ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*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وَالْقَلَمِ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وَمَا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يَسْطُرُونَ}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لازم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حرفي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{طسۤم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ۤ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*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تِلْكَ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آيَاتُ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الْكِتَابِ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الْمُبِينِ}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لازم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حرفي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0" w:hRule="atLeast"/>
          <w:tblHeader w:val="false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{لَا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تُحَرِّكْ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بِهِ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SA" w:eastAsia="en-US"/>
              </w:rPr>
              <w:t>لِسَانَكَ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لِتَعْجَلَ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en-US"/>
              </w:rPr>
              <w:t>بِهِ}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مد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صلة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cs/>
                <w:em w:val="none"/>
                <w:lang w:val="en-US" w:bidi="ar-JO" w:eastAsia="en-US"/>
              </w:rPr>
              <w:t>........................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lineRule="auto" w:line="240"/>
              <w:jc w:val="left"/>
              <w:rPr>
                <w:sz w:val="28"/>
                <w:szCs w:val="28"/>
                <w:lang w:bidi="ar-JO"/>
              </w:rPr>
            </w:pPr>
          </w:p>
        </w:tc>
      </w:tr>
    </w:tbl>
    <w:p>
      <w:pPr>
        <w:tabs>
          <w:tab w:val="left" w:leader="none" w:pos="2620"/>
        </w:tabs>
        <w:bidi/>
        <w:spacing w:before="240" w:after="200" w:lineRule="auto" w:line="240"/>
        <w:jc w:val="both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        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>رعاية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>وتوفيقه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cs/>
          <w:em w:val="none"/>
          <w:lang w:val="en-US" w:bidi="ar-JO" w:eastAsia="en-US"/>
        </w:rPr>
        <w:t xml:space="preserve">            </w:t>
      </w: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4.7pt;margin-top:42.8pt;width:93.3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اسلامية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الثامن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6940"/>
        </w:tabs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الموافق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28" type="#_x0000_t32" filled="f" style="position:absolute;margin-left:24.0pt;margin-top:24.0pt;width:50.0pt;height:50.0pt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وعددها(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الصفحات(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</w:t>
      </w:r>
      <w:r>
        <w:rPr>
          <w:rFonts w:ascii="Calibri" w:cs="Monotype Koufi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Monotype Koufi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الورقة.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bidi="ar-JO" w:eastAsia="en-US"/>
        </w:rPr>
        <w:t>:"</w:t>
      </w:r>
      <w:r>
        <w:rPr>
          <w:rFonts w:ascii="Times" w:cs="Times" w:eastAsia="SimSun" w:hAnsi="Times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" w:cs="Times" w:eastAsia="SimSun" w:hAnsi="Times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en-US" w:bidi="ar-JO" w:eastAsia="en-US"/>
        </w:rPr>
        <w:t xml:space="preserve"> </w:t>
      </w:r>
      <w:r>
        <w:rPr>
          <w:rFonts w:ascii="Times" w:cs="Times" w:eastAsia="SimSun" w:hAnsi="Times" w:hint="cs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وكذلك</w:t>
      </w:r>
      <w:r>
        <w:rPr>
          <w:rFonts w:ascii="Times" w:cs="Times" w:eastAsia="SimSun" w:hAnsi="Times" w:hint="default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" w:cs="Times" w:eastAsia="SimSun" w:hAnsi="Times" w:hint="cs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اعثرنا</w:t>
      </w:r>
      <w:r>
        <w:rPr>
          <w:rFonts w:ascii="Times" w:cs="Times" w:eastAsia="SimSun" w:hAnsi="Times" w:hint="default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" w:cs="Times" w:eastAsia="SimSun" w:hAnsi="Times" w:hint="cs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عليهم</w:t>
      </w:r>
      <w:r>
        <w:rPr>
          <w:rFonts w:ascii="Times" w:cs="Times" w:eastAsia="SimSun" w:hAnsi="Times" w:hint="default"/>
          <w:b/>
          <w:bCs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shd w:val="clear" w:color="ffffff" w:fill="ffffff"/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shd w:val="clear" w:color="ffffff" w:fill="ffffff"/>
        <w:bidi/>
        <w:spacing w:after="160" w:lineRule="auto" w:line="259"/>
        <w:ind w:left="5760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يشرك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(علامتين)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اعثرنا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تستفت.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الموضوعات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تضمنتها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9360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3-عرفي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أ)عـرف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المفاهيم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تعريفا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وافيا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الغارم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3-النجاسة...............................................................................................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ب)علل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أسماءه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بالحسنى؟................................................................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المحافظة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مقاصد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ساسية؟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اضرار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المخدرات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انفاق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الجهاد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عبدالعزيز..............................................................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4-الصبر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المعاصي................................................................................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5-مآذن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إسلامية........................................................................................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(10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لمصارف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الزكاة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(6علامات)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المؤلفة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قلوبهم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يعطى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2-يبلغ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مصارف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الزكاة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مصارف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حاجات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الاساسية.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جهود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مؤسسات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مكافحة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آفة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المخدرات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أ)أوجب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ينبغي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يقوم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وولائه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وانتمائه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4-...............................................</w:t>
      </w:r>
    </w:p>
    <w:p>
      <w:pPr>
        <w:bidi/>
        <w:spacing w:after="160" w:lineRule="auto" w:line="259"/>
        <w:ind w:left="360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ضــع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إشارة(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وإشارة(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Χ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SimSu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اعتنى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بالزخرفه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مروان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وفاة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زوجته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خديجة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اختلاف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اشكاله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سلوكا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يتنافى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الاخوة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الايمانية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الاخوة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الايمانية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التباغض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both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5-اتفق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تعاطي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المخدرات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لدروس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التلاوة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والتجويد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الحروف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المقطعه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قاعده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(المثقل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&amp;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والمخفف)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التعريف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القاعدة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:احدد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الحروف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751320" cy="2928620"/>
            <wp:effectExtent l="0" t="0" r="0" b="0"/>
            <wp:wrapTopAndBottom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51320" cy="2928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داعيا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</w:t>
      </w:r>
    </w:p>
    <w:p>
      <w:pPr>
        <w:bidi/>
        <w:spacing w:after="160" w:lineRule="auto" w:line="259"/>
        <w:jc w:val="center"/>
        <w:rPr>
          <w:sz w:val="28"/>
          <w:szCs w:val="28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الثامن</w:t>
      </w:r>
    </w:p>
    <w:p>
      <w:pPr>
        <w:pBdr>
          <w:bottom w:val="dotDash" w:sz="18" w:space="1" w:color="auto"/>
        </w:pBd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اسلامية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المواضيع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لطف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ورحمته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لثباتهم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نومهم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التقليب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مكثوها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Bdr>
          <w:bottom w:val="dotDash" w:sz="18" w:space="1" w:color="auto"/>
        </w:pBd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0" stroked="t" style="position:absolute;margin-left:60.26pt;margin-top:63.56pt;width:18.78pt;height:15.65pt;z-index:7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1" stroked="t" style="position:absolute;margin-left:313.83pt;margin-top:63.56pt;width:16.43pt;height:15.65pt;z-index:4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بالأرقام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اعتزال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لقومهم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الكهف.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تقليب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نومهم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2" stroked="t" style="position:absolute;margin-left:47.71pt;margin-top:36.2pt;width:19.57pt;height:17.2pt;z-index:10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3" stroked="t" style="position:absolute;margin-left:261.35pt;margin-top:61.25pt;width:20.3pt;height:16.4pt;z-index:8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4" stroked="t" style="position:absolute;margin-left:295.83pt;margin-top:36.25pt;width:18.0pt;height:17.22pt;z-index:5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أذابهم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فناموا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فوضوا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لجلب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الطعام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35" stroked="t" style="position:absolute;margin-left:22.7pt;margin-top:38.27pt;width:21.13pt;height:18.0pt;z-index:9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مكثوها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حذره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ينكشف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أمرهم.</w:t>
      </w:r>
    </w:p>
    <w:p>
      <w:pPr>
        <w:pBdr>
          <w:bottom w:val="dotDash" w:sz="18" w:space="1" w:color="auto"/>
        </w:pBd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؛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81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الخندق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200" w:lineRule="auto" w:line="276"/>
        <w:ind w:lef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81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بنقاط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الجنب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والحائض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left="81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200" w:lineRule="auto" w:line="276"/>
        <w:ind w:left="81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لعلاج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الاغتسال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تغسيل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الاحرام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الجنابة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Ind w:w="15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2804"/>
      </w:tblGrid>
      <w:tr>
        <w:trPr>
          <w:cantSplit w:val="false"/>
          <w:tblHeader w:val="false"/>
          <w:jc w:val="left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الواجب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المستحب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القراءة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وصوبه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بالقتال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طهرت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المرأة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حيضها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والصوم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</w:t>
      </w:r>
    </w:p>
    <w:p>
      <w:pPr>
        <w:spacing w:after="200" w:lineRule="auto" w:line="276"/>
        <w:ind w:lef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).ــــــــــــــــــــــــــــــــــــــــــــــ</w:t>
      </w:r>
    </w:p>
    <w:p>
      <w:pPr>
        <w:spacing w:after="200" w:lineRule="auto" w:line="276"/>
        <w:ind w:lef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</w:t>
      </w:r>
    </w:p>
    <w:p>
      <w:pPr>
        <w:spacing w:after="200" w:lineRule="auto" w:line="276"/>
        <w:ind w:left="7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استشهد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</w:t>
      </w:r>
    </w:p>
    <w:p>
      <w:pPr>
        <w:bidi/>
        <w:spacing w:after="200" w:lineRule="auto" w:line="276"/>
        <w:jc w:val="center"/>
        <w:rPr>
          <w:sz w:val="28"/>
          <w:szCs w:val="28"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sz w:val="28"/>
          <w:szCs w:val="28"/>
          <w:lang w:bidi="ar-JO"/>
        </w:rPr>
      </w:pPr>
    </w:p>
    <w:p>
      <w:pPr>
        <w:pBdr>
          <w:bottom w:val="single" w:sz="4" w:space="1" w:color="auto"/>
        </w:pBd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المخصص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لها،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علمًا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أنّ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صفحة.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تامّة: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وَكَذَلِكَ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أَعْثَرْنَا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عَلَيْهِمْ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لِيَعْلَمُوا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أَنَّ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وَعْدَ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اللَّهِ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حَقٌّ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وَأَنَّ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السَّاعَةَ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رَيْبَ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فِيهَا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إِذْ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يَتَنَازَعُونَ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بَيْنَهُمْ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أَمْرَهُمْ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فَقَالُوا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ابْنُوا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عَلَيْهِمْ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بُنْيَانًا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رَبُّهُمْ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أَعْلَمُ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قَالَ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الَّذِينَ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غَلَبُوا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أَمْرِهِمْ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لَنَتَّخِذَنَّ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عَلَيْهِمْ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مَسْجِدًا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(21)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سَيَقُولُونَ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ثَلَاثَةٌ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رَابِعُهُمْ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كَلْبُهُمْ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وَيَقُولُونَ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خَمْسَةٌ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سَادِسُهُمْ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كَلْبُهُمْ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رَجْمًا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بِالْغَيْبِ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وَيَقُولُونَ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سَبْعَةٌ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وَثَامِنُهُمْ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كَلْبُهُمْ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قُلْ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رَبِّي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أَعْلَمُ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بِعِدَّتِهِمْ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يَعْلَمُهُمْ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قَلِيلٌ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تُمَارِ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مِرَاءً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ظَاهِرًا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تَسْتَفْتِ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أَحَدًا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(22)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تَقُولَنَّ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لِشَيْءٍ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إِنِّي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فَاعِلٌ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ذَلِكَ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غَدًا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(23)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إِلَّا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يَشَاءَ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اللَّهُ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وَاذْكُرْ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رَبَّكَ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إِذَا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نَسِيتَ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وَقُلْ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عَسَى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يَهْدِيَنِ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رَبِّي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لِأَقْرَبَ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هَذَا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رَشَدًا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(24)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وَلَبِثُوا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كَهْفِهِمْ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ثَلَاثَ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مِائَةٍ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سِنِينَ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وَازْدَادُوا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تِسْعًا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(25)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قُلِ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اللَّهُ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أَعْلَمُ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لَبِثُوا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غَيْبُ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السَّمَاوَاتِ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وَالْأَرْضِ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أَبْصِرْ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وَأَسْمِعْ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دُونِهِ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وَلِيٍّ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يُشْرِكُ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حُكْمِهِ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أَحَدًا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(26)</w:t>
      </w:r>
      <w:r>
        <w:rPr>
          <w:rFonts w:ascii="Traditional Arabic" w:cs="DecoType Naskh Variants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5452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52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تَسْتَفْتِ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45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وَلِيٍّ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lineRule="auto" w:line="240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90"/>
        <w:jc w:val="righ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يُشير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{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رَجْمًا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بِالْغَيْبِ</w:t>
      </w:r>
      <w:r>
        <w:rPr>
          <w:rFonts w:ascii="Calibri" w:cs="DecoType Naskh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}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اختلاف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أصحاب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يقينًا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مبينًّا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عبّاس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يقول: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الّذين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كانوا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ثمانية.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التعبير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لبث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السنوات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الثلاثمئة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بالتقويم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وتسع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سنين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بالتقويم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القمري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before="240" w:after="200" w:lineRule="auto" w:line="24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lineRule="auto" w:line="24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اقتراحات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الّذين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عثروا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أصحاب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يفعلون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lineRule="auto" w:line="24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يتوجه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بالدعاء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يهديه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لأحسن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lineRule="auto" w:line="36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عللي: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اتّسمت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الأماكن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والأشخاص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وتحديد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الأزمنة.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للحديث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الأخوة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الإيمانية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تامة:</w:t>
      </w:r>
    </w:p>
    <w:p>
      <w:pPr>
        <w:bidi/>
        <w:spacing w:lineRule="auto" w:line="240"/>
        <w:jc w:val="righ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36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الأخوة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الإيمانية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(التواد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التراحم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التعاطف)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المواقف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يرفق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بأخيه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ويعطف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تتبادل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وصديقتها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الهدايا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يشارك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أبناء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العائلات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الفقيرة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حيّهم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فيتصدقون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الشريف: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sym w:font="AGA Arabesque" w:char="f072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مَثَلُ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المُؤمِنينَ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وَالحُمّى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pBdr>
          <w:bottom w:val="single" w:sz="2" w:space="0" w:color="auto"/>
        </w:pBd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الذّ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الّذي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تذكية.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محاولة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إظهار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المتنازعين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يثبت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بالحجّة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والبرهان.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قومٌ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أسلموا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حديثًا،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فيعطون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تثبيتًا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مالًا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يكفيه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ويكفي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ينفق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فقد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قدرته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الإدراك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والتمييز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نتيجة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تناول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مادّة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مُسكرة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طاعة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ومنعها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الوقوع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معصيته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صغيرة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مُحصنة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للإقامة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ومرافق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2" w:space="1" w:color="auto"/>
        </w:pBdr>
        <w:bidi/>
        <w:spacing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before="240" w:lineRule="auto" w:line="276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1175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100"/>
        <w:gridCol w:w="2602"/>
        <w:gridCol w:w="2756"/>
        <w:gridCol w:w="52"/>
        <w:gridCol w:w="2424"/>
        <w:gridCol w:w="184"/>
        <w:gridCol w:w="96"/>
        <w:gridCol w:w="2756"/>
        <w:gridCol w:w="53"/>
        <w:gridCol w:w="101"/>
        <w:gridCol w:w="1"/>
      </w:tblGrid>
      <w:tr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واجب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الوارد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مَنْ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غَشَّنَا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فَلَيْسَ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مِنَّا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After w:val="3"/>
          <w:wAfter w:w="155" w:type="dxa"/>
          <w:cantSplit w:val="false"/>
          <w:trHeight w:val="425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إتقان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مشروعية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</w:p>
        </w:tc>
        <w:tc>
          <w:tcPr>
            <w:tcW w:w="247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الأمانة</w:t>
            </w:r>
          </w:p>
        </w:tc>
        <w:tc>
          <w:tcPr>
            <w:tcW w:w="303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بالعمل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والخبرة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به</w:t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زوجة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الخليفة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العزيز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gridAfter w:val="3"/>
          <w:wAfter w:w="155" w:type="dxa"/>
          <w:cantSplit w:val="false"/>
          <w:trHeight w:val="425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ولّادة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العبّاس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فاطمة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الملك</w:t>
            </w:r>
          </w:p>
        </w:tc>
        <w:tc>
          <w:tcPr>
            <w:tcW w:w="266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عاتكة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يزيد</w:t>
            </w:r>
          </w:p>
        </w:tc>
        <w:tc>
          <w:tcPr>
            <w:tcW w:w="2852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هشام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إسماعيل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Before w:val="2"/>
          <w:wBefore w:w="150" w:type="dxa"/>
          <w:cantSplit w:val="false"/>
          <w:trHeight w:val="812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إيقاف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العزيز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رحمه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صرف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أموال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بيت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المسلمين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لأقاربه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صفة:</w:t>
            </w:r>
          </w:p>
        </w:tc>
      </w:tr>
      <w:tr>
        <w:tblPrEx/>
        <w:trPr>
          <w:gridAfter w:val="3"/>
          <w:wAfter w:w="155" w:type="dxa"/>
          <w:cantSplit w:val="false"/>
          <w:trHeight w:val="414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الزهد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التواضع</w:t>
            </w:r>
          </w:p>
        </w:tc>
        <w:tc>
          <w:tcPr>
            <w:tcW w:w="2756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الذكاء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العدل</w:t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يُعطى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الزكاة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بمقدار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يسدّ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دينه:</w:t>
            </w:r>
          </w:p>
        </w:tc>
      </w:tr>
      <w:tr>
        <w:tblPrEx/>
        <w:trPr>
          <w:gridAfter w:val="3"/>
          <w:wAfter w:w="155" w:type="dxa"/>
          <w:cantSplit w:val="false"/>
          <w:trHeight w:val="425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سبيل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ابن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السبيل</w:t>
            </w:r>
          </w:p>
        </w:tc>
        <w:tc>
          <w:tcPr>
            <w:tcW w:w="2756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الرقاب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الغارمون</w:t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أصابه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البلاء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وولده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وجسده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فصبر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After w:val="3"/>
          <w:wAfter w:w="155" w:type="dxa"/>
          <w:cantSplit w:val="false"/>
          <w:trHeight w:val="425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سيدنا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أيوب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سيدنا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يونس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  <w:tc>
          <w:tcPr>
            <w:tcW w:w="2756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سيدنا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موسى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سيدنا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إبراهيم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5"/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مكان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مرتفع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المسجد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يقف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أثناء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إلقاء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خطبة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الجمعة:</w:t>
            </w:r>
          </w:p>
        </w:tc>
      </w:tr>
      <w:tr>
        <w:tblPrEx/>
        <w:trPr>
          <w:gridAfter w:val="3"/>
          <w:wAfter w:w="155" w:type="dxa"/>
          <w:cantSplit w:val="false"/>
          <w:trHeight w:val="425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المحراب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المنبر</w:t>
            </w:r>
          </w:p>
        </w:tc>
        <w:tc>
          <w:tcPr>
            <w:tcW w:w="2756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المآذن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القباب</w:t>
            </w:r>
          </w:p>
        </w:tc>
      </w:tr>
      <w:tr>
        <w:tblPrEx/>
        <w:trPr>
          <w:gridBefore w:val="2"/>
          <w:wBefore w:w="150" w:type="dxa"/>
          <w:cantSplit w:val="false"/>
          <w:trHeight w:val="180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أقل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مدّة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للنفاس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gridAfter w:val="3"/>
          <w:wAfter w:w="155" w:type="dxa"/>
          <w:cantSplit w:val="false"/>
          <w:trHeight w:val="117" w:hRule="atLeast"/>
          <w:tblHeader w:val="false"/>
          <w:jc w:val="center"/>
        </w:trPr>
        <w:tc>
          <w:tcPr>
            <w:tcW w:w="275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أربعون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يومًا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ستين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يومًا</w:t>
            </w:r>
          </w:p>
        </w:tc>
        <w:tc>
          <w:tcPr>
            <w:tcW w:w="2756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لأقله</w:t>
            </w:r>
          </w:p>
        </w:tc>
        <w:tc>
          <w:tcPr>
            <w:tcW w:w="275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وليلة</w:t>
            </w:r>
          </w:p>
        </w:tc>
      </w:tr>
      <w:tr>
        <w:tblPrEx/>
        <w:trPr>
          <w:gridBefore w:val="2"/>
          <w:wBefore w:w="150" w:type="dxa"/>
          <w:cantSplit w:val="false"/>
          <w:trHeight w:val="60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النّجاسة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ط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بغسلها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سبع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مرّات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إحداهنّ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بالتراب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60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الإنسان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وغائطه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لعاب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الكلب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60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الخارج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الإنسان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الخارج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الحيوان</w:t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الكريمة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الّتي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تُعدّ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الصّلة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63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وَلِنَجْعَلَهُ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ۥٓ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ءَايَةً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لِّلنَّاسِ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فَأَتَتْ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قَوْمَهَا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تَحْمِلُهُ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ۖ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369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فَلْيَمْدُدْ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لَهُ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الرَّحْمَٰنُ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مَدًّا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ۚ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وَيَا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قَوْمِ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هَٰذِهِ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نَاقَةُ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اللَّهِ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لَكُمْ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آيَةً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</w:tr>
      <w:tr>
        <w:tblPrEx/>
        <w:trPr>
          <w:gridBefore w:val="2"/>
          <w:wBefore w:w="150" w:type="dxa"/>
          <w:cantSplit w:val="false"/>
          <w:trHeight w:val="94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يدلّ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أَيُّهَا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الَّذِينَ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آمَنُوا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إِذَا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تَدَايَنتُم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بِدَيْنٍ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إِلَىٰ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أَجَلٍ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مُّسَمًّى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فَاكْتُبُوهُ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ۚ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إحدى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الأحكام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شرعها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الإسلام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للمحافظة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وهي: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425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توثيق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المعاملات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المالية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إنفاق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الوجوه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المشروعة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425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تنمية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واستثماره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تحريم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الاعتداء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أموال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الآخرين</w:t>
            </w:r>
          </w:p>
        </w:tc>
      </w:tr>
      <w:tr>
        <w:tblPrEx/>
        <w:trPr>
          <w:gridBefore w:val="2"/>
          <w:wBefore w:w="150" w:type="dxa"/>
          <w:cantSplit w:val="false"/>
          <w:trHeight w:val="425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أضرار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المخدرات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الّتي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تؤثر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حياته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المجتمعية: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425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الإضرار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بالصحة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النفسية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توقف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المُدمنين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والإنتاج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369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تلف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القلب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والكبد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التفكك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الأسري</w:t>
            </w:r>
          </w:p>
        </w:tc>
      </w:tr>
      <w:tr>
        <w:tblPrEx/>
        <w:trPr>
          <w:gridBefore w:val="2"/>
          <w:wBefore w:w="150" w:type="dxa"/>
          <w:cantSplit w:val="false"/>
          <w:trHeight w:val="117" w:hRule="atLeast"/>
          <w:tblHeader w:val="false"/>
          <w:jc w:val="center"/>
        </w:trPr>
        <w:tc>
          <w:tcPr>
            <w:tcW w:w="11025" w:type="dxa"/>
            <w:gridSpan w:val="10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تَبْخَسُوا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النَّاسَ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أَشْيَاءَهُمْ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425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فرد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اختيار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المُباح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يكون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دخل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مُكافئًا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للجهد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يبذله</w:t>
            </w:r>
          </w:p>
        </w:tc>
      </w:tr>
      <w:tr>
        <w:tblPrEx/>
        <w:trPr>
          <w:gridBefore w:val="1"/>
          <w:gridAfter w:val="2"/>
          <w:wBefore w:w="50" w:type="dxa"/>
          <w:wAfter w:w="102" w:type="dxa"/>
          <w:cantSplit w:val="false"/>
          <w:trHeight w:val="425" w:hRule="atLeast"/>
          <w:tblHeader w:val="false"/>
          <w:jc w:val="center"/>
        </w:trPr>
        <w:tc>
          <w:tcPr>
            <w:tcW w:w="5510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يُعطى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أجره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دون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انتقاص</w:t>
            </w:r>
          </w:p>
        </w:tc>
        <w:tc>
          <w:tcPr>
            <w:tcW w:w="5513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إحسان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صاحب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العامل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425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إحدى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النصوص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الشرعية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التالية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طريقة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الكسب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المشروعة: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425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أَيُّهَا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الَّذِينَ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آمَنُوا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إِنَّمَا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الْخَمْرُ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وَالْمَيْسِرُ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وَالْأَنصَابُ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وَالْأَزْلَامُ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رِجْسٌ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مِّنْ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عَمَلِ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الشَّيْطَانِ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فَاجْتَنِبُوهُ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وَأَحَلَّ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اللَّهُ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الْبَيْعَ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وَحَرَّمَ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الرِّبَا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لعن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رسول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الرّاشي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والمُرتشي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رسول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sym w:font="AGA Arabesque" w:char="f072"/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:"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يحتكِرُ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إلَّا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خاطِئٌ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425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يلي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أعمال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الاغتسال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مرتبة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ترتيبًا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صحيحًا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حسب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البدء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-: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425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إفاضة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الوضوء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تخليل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الشعر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تخليل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الوضوء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إفاضة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إفاضة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الوضوء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تخليل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الشعر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النيّة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الوضوء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تخليل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←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إفاضة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425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اغتسلت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فتاة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أظافرها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طلاء،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فإن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حكم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غسلها:</w:t>
            </w:r>
          </w:p>
        </w:tc>
      </w:tr>
      <w:tr>
        <w:tblPrEx/>
        <w:trPr>
          <w:gridBefore w:val="2"/>
          <w:gridAfter w:val="1"/>
          <w:wBefore w:w="110" w:type="dxa"/>
          <w:wAfter w:w="41" w:type="dxa"/>
          <w:cantSplit w:val="false"/>
          <w:trHeight w:val="60" w:hRule="atLeast"/>
          <w:tblHeader w:val="false"/>
          <w:jc w:val="center"/>
        </w:trPr>
        <w:tc>
          <w:tcPr>
            <w:tcW w:w="11024" w:type="dxa"/>
            <w:gridSpan w:val="9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تعميم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البدن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الغسل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باطل،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تعميم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البدن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أركان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الغسل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طلاء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الأظافر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يمنع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وصول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أصول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البشرة</w:t>
            </w:r>
          </w:p>
          <w:p>
            <w:pPr>
              <w:tabs>
                <w:tab w:val="left" w:leader="none" w:pos="2620"/>
              </w:tabs>
              <w:bidi/>
              <w:spacing w:after="200" w:lineRule="auto" w:line="276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باطل،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تعميم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البدن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الغسل</w:t>
            </w:r>
          </w:p>
        </w:tc>
      </w:tr>
    </w:tbl>
    <w:p>
      <w:pPr>
        <w:tabs>
          <w:tab w:val="left" w:leader="none" w:pos="2620"/>
        </w:tabs>
        <w:bidi/>
        <w:spacing w:before="240" w:after="200" w:lineRule="auto" w:line="24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2620"/>
        </w:tabs>
        <w:bidi/>
        <w:spacing w:before="240" w:after="200" w:lineRule="auto" w:line="240"/>
        <w:ind w:left="720"/>
        <w:jc w:val="left"/>
        <w:rPr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حددي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الّتي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خُطّ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2696"/>
        <w:gridCol w:w="2279"/>
      </w:tblGrid>
      <w:tr>
        <w:trPr>
          <w:cantSplit w:val="false"/>
          <w:trHeight w:val="800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الآية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الكريمة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نوع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المد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مقدار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المد</w:t>
            </w:r>
          </w:p>
        </w:tc>
      </w:tr>
      <w:tr>
        <w:tblPrEx/>
        <w:trPr>
          <w:cantSplit w:val="false"/>
          <w:trHeight w:val="933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ءَآلْـَٰـنَ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وَقَدْ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كُنتُم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ۦ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تَسْتَعْجِلُونَ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18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قُلْ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أَفَغَيْرَ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اللَّهِ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تَأْمُرُونِّي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أَعْبُدُ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أَيُّهَا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الْجَاهِلُونَ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33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عَالِمُ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الْغَيْبِ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يُظْهِرُ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عَلَىٰ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غَيْبِهِ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أَحَدًا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33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ن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ۤ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*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وَالْقَلَمِ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وَمَا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يَسْطُرُونَ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33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طس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ۤ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ۤ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*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تِلْكَ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آيَاتُ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الْكِتَابِ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الْمُبِينِ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1070" w:hRule="atLeast"/>
          <w:tblHeader w:val="false"/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تُحَرِّكْ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لِسَانَكَ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لِتَعْجَلَ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Calibri" w:cs="DecoType Naskh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20"/>
              </w:tabs>
              <w:bidi/>
              <w:spacing w:before="240" w:after="200" w:lineRule="auto" w:line="276"/>
              <w:jc w:val="left"/>
              <w:rPr>
                <w:sz w:val="28"/>
                <w:szCs w:val="28"/>
                <w:lang w:bidi="ar-JO"/>
              </w:rPr>
            </w:pPr>
          </w:p>
        </w:tc>
      </w:tr>
    </w:tbl>
    <w:p>
      <w:pPr>
        <w:tabs>
          <w:tab w:val="left" w:leader="none" w:pos="2620"/>
        </w:tabs>
        <w:bidi/>
        <w:spacing w:before="240" w:after="200" w:lineRule="auto" w:line="24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</w:p>
    <w:sectPr>
      <w:pgSz w:w="11906" w:h="16838" w:orient="portrait"/>
      <w:pgMar w:top="1440" w:right="1800" w:bottom="993" w:left="1560" w:header="708" w:footer="708" w:gutter="0"/>
      <w:pgBorders w:zOrder="front" w:display="allPages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">
    <w:altName w:val="Times New Roman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等线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ypesett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Speci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iwani B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126914"/>
    <w:lvl w:ilvl="0" w:tplc="2E82AC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8A6C53E"/>
    <w:lvl w:ilvl="0" w:tplc="23AE31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31E5EF4"/>
    <w:lvl w:ilvl="0" w:tplc="B0483B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7AED820"/>
    <w:lvl w:ilvl="0" w:tplc="2C8C7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2"/>
      <w:szCs w:val="22"/>
      <w:lang w:val="en-US" w:bidi="ar-SA" w:eastAsia="en-US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4094"/>
    <w:pPr>
      <w:pBdr>
        <w:bottom w:val="single" w:sz="8" w:space="4" w:color="4f81bd"/>
      </w:pBdr>
      <w:spacing w:before="0" w:after="300" w:lineRule="auto" w:line="240"/>
      <w:ind w:left="0" w:right="0"/>
    </w:pPr>
    <w:rPr>
      <w:rFonts w:ascii="Cambria" w:cs="Times New Roman" w:eastAsia="SimSun" w:hAnsi="Cambria"/>
      <w:color w:val="17365d"/>
      <w:spacing w:val="5"/>
      <w:kern w:val="28"/>
      <w:sz w:val="52"/>
      <w:szCs w:val="5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2973</Words>
  <Pages>1</Pages>
  <Characters>21432</Characters>
  <Application>WPS Office</Application>
  <DocSecurity>0</DocSecurity>
  <Paragraphs>573</Paragraphs>
  <ScaleCrop>false</ScaleCrop>
  <LinksUpToDate>false</LinksUpToDate>
  <CharactersWithSpaces>27852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٢٠٢٤-٠٥-٠٦T٠٦:٠١:٠٠Z</dcterms:created>
  <dc:creator>MCC</dc:creator>
  <lastModifiedBy>SM-S928B</lastModifiedBy>
  <lastPrinted>٢٠٢٣-٠٥-١٢T١٣:٠٢:٠٠Z</lastPrinted>
  <dcterms:modified xsi:type="dcterms:W3CDTF">٢٠٢٦-٠٤-١٥T١٦:٢٩:٠٩Z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16b536ded1a946798f5c2e0a1163d13a</vt:lpwstr>
  </property>
</Properties>
</file>