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layout1.xml" ContentType="application/vnd.openxmlformats-officedocument.drawingml.diagramLayout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diagrams/quickStyle1.xml" ContentType="application/vnd.openxmlformats-officedocument.drawingml.diagramStyle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tLeast" w:line="0"/>
        <w:rPr>
          <w:b/>
          <w:bCs/>
          <w:noProof/>
          <w:sz w:val="32"/>
          <w:szCs w:val="32"/>
          <w:rtl/>
          <w:lang w:val="ar-JO" w:bidi="ar-JO"/>
        </w:rPr>
      </w:pPr>
    </w:p>
    <w:p>
      <w:pPr>
        <w:pStyle w:val="style0"/>
        <w:spacing w:after="0" w:lineRule="atLeast" w:line="0"/>
        <w:jc w:val="right"/>
        <w:rPr>
          <w:b/>
          <w:bCs/>
          <w:noProof/>
          <w:sz w:val="32"/>
          <w:szCs w:val="32"/>
          <w:rtl/>
          <w:lang w:val="ar-JO" w:bidi="ar-JO"/>
        </w:rPr>
      </w:pP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مديرية التربية والتعليم/ لواء     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            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  اختبار الشهر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>الثاني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لمادة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العلوم                 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>الاسم : ...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>........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........... </w:t>
      </w:r>
    </w:p>
    <w:p>
      <w:pPr>
        <w:pStyle w:val="style0"/>
        <w:spacing w:after="0" w:lineRule="atLeast" w:line="0"/>
        <w:jc w:val="right"/>
        <w:rPr>
          <w:b/>
          <w:bCs/>
          <w:noProof/>
          <w:sz w:val="32"/>
          <w:szCs w:val="32"/>
          <w:rtl/>
          <w:lang w:val="ar-JO" w:bidi="ar-JO"/>
        </w:rPr>
      </w:pP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>مدرس</w:t>
      </w:r>
      <w:r>
        <w:rPr>
          <w:rFonts w:hint="cs"/>
          <w:b/>
          <w:bCs/>
          <w:noProof/>
          <w:sz w:val="32"/>
          <w:szCs w:val="32"/>
          <w:rtl/>
          <w:lang w:val="ar-JO" w:bidi="ar-DZ"/>
        </w:rPr>
        <w:t>ة</w:t>
      </w:r>
      <w:r>
        <w:rPr>
          <w:rFonts w:hint="default"/>
          <w:b/>
          <w:bCs/>
          <w:noProof/>
          <w:sz w:val="32"/>
          <w:szCs w:val="32"/>
          <w:rtl/>
          <w:lang w:val="en-US" w:bidi="ar-DZ"/>
        </w:rPr>
        <w:t xml:space="preserve">. 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           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 للصف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>الرابع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( أ ، ب ، ج )                     التاريخ: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 /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/  </w:t>
      </w:r>
    </w:p>
    <w:p>
      <w:pPr>
        <w:pStyle w:val="style0"/>
        <w:spacing w:after="0" w:lineRule="atLeast" w:line="0"/>
        <w:jc w:val="right"/>
        <w:rPr>
          <w:b/>
          <w:bCs/>
          <w:noProof/>
          <w:sz w:val="28"/>
          <w:szCs w:val="28"/>
          <w:rtl/>
          <w:lang w:val="ar-JO" w:bidi="ar-JO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bidi/>
        <w:ind w:left="177" w:right="-956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32"/>
          <w:szCs w:val="32"/>
          <w:u w:val="single"/>
          <w:rtl/>
          <w:lang w:bidi="ar-JO"/>
        </w:rPr>
        <w:t>السؤال الاول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: ضعي المفهوم المناسب في الفراغ : (</w:t>
      </w:r>
      <w:r>
        <w:rPr>
          <w:rFonts w:cs="Arial" w:hint="cs"/>
          <w:b/>
          <w:bCs/>
          <w:sz w:val="28"/>
          <w:szCs w:val="28"/>
          <w:rtl/>
          <w:lang w:bidi="ar-JO"/>
        </w:rPr>
        <w:t>3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علامات )</w:t>
      </w:r>
    </w:p>
    <w:p>
      <w:pPr>
        <w:pStyle w:val="style179"/>
        <w:numPr>
          <w:ilvl w:val="0"/>
          <w:numId w:val="1"/>
        </w:numPr>
        <w:bidi/>
        <w:spacing w:lineRule="auto" w:line="480"/>
        <w:ind w:left="357" w:right="-956" w:firstLine="0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 xml:space="preserve">( </w:t>
      </w:r>
      <w:bookmarkStart w:id="0" w:name="_Hlk162733451"/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</w:t>
      </w:r>
      <w:r>
        <w:rPr>
          <w:rFonts w:cs="Arial"/>
          <w:b/>
          <w:bCs/>
          <w:sz w:val="28"/>
          <w:szCs w:val="28"/>
          <w:rtl/>
          <w:lang w:bidi="ar-JO"/>
        </w:rPr>
        <w:t>)</w:t>
      </w:r>
      <w:bookmarkEnd w:id="0"/>
      <w:r>
        <w:rPr>
          <w:rFonts w:cs="Arial" w:hint="cs"/>
          <w:b/>
          <w:bCs/>
          <w:sz w:val="28"/>
          <w:szCs w:val="28"/>
          <w:rtl/>
          <w:lang w:bidi="ar-JO"/>
        </w:rPr>
        <w:t>المسار الذي يتخذه الجسم الأول اثناء دورانه حول الجسم الاخر .</w:t>
      </w:r>
    </w:p>
    <w:p>
      <w:pPr>
        <w:pStyle w:val="style179"/>
        <w:numPr>
          <w:ilvl w:val="0"/>
          <w:numId w:val="1"/>
        </w:numPr>
        <w:bidi/>
        <w:spacing w:lineRule="auto" w:line="480"/>
        <w:ind w:left="717" w:right="-956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(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Arial" w:hint="cs"/>
          <w:b/>
          <w:bCs/>
          <w:sz w:val="28"/>
          <w:szCs w:val="28"/>
          <w:rtl/>
          <w:lang w:bidi="ar-JO"/>
        </w:rPr>
        <w:t>مؤثر خارجي يؤثر على الاجسام ويغير من حالتها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. </w:t>
      </w:r>
    </w:p>
    <w:p>
      <w:pPr>
        <w:pStyle w:val="style179"/>
        <w:numPr>
          <w:ilvl w:val="0"/>
          <w:numId w:val="1"/>
        </w:numPr>
        <w:bidi/>
        <w:spacing w:lineRule="auto" w:line="480"/>
        <w:ind w:left="447" w:right="-956" w:hanging="90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(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Arial" w:hint="cs"/>
          <w:b/>
          <w:bCs/>
          <w:sz w:val="28"/>
          <w:szCs w:val="28"/>
          <w:rtl/>
          <w:lang w:bidi="ar-JO"/>
        </w:rPr>
        <w:t>قوة سحب تؤثر في الاجسام بواسطة حبل او سلك او خيط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.</w:t>
      </w:r>
    </w:p>
    <w:p>
      <w:pPr>
        <w:pStyle w:val="style0"/>
        <w:bidi/>
        <w:ind w:right="-956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</w:t>
      </w:r>
      <w:r>
        <w:rPr>
          <w:rFonts w:cs="Arial"/>
          <w:b/>
          <w:bCs/>
          <w:sz w:val="28"/>
          <w:szCs w:val="28"/>
          <w:rtl/>
          <w:lang w:bidi="ar-JO"/>
        </w:rPr>
        <w:t>ــــــــــــــــــــــ</w:t>
      </w:r>
    </w:p>
    <w:p>
      <w:pPr>
        <w:pStyle w:val="style179"/>
        <w:bidi/>
        <w:ind w:left="267" w:right="-956"/>
        <w:rPr>
          <w:rFonts w:cs="Arial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left</wp:align>
            </wp:positionH>
            <wp:positionV relativeFrom="margin">
              <wp:posOffset>3154680</wp:posOffset>
            </wp:positionV>
            <wp:extent cx="8983980" cy="2385060"/>
            <wp:effectExtent l="0" t="57150" r="0" b="53339"/>
            <wp:wrapSquare wrapText="bothSides"/>
            <wp:docPr id="1026" name="Diagra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" r:lo="rId4" r:qs="rId5" r:cs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sz w:val="32"/>
          <w:szCs w:val="32"/>
          <w:u w:val="single"/>
          <w:rtl/>
          <w:lang w:bidi="ar-JO"/>
        </w:rPr>
        <w:t>السؤال الثاني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 :اكملي المخطط التالي : (</w:t>
      </w:r>
      <w:r>
        <w:rPr>
          <w:rFonts w:cs="Arial" w:hint="cs"/>
          <w:b/>
          <w:bCs/>
          <w:sz w:val="28"/>
          <w:szCs w:val="28"/>
          <w:rtl/>
          <w:lang w:bidi="ar-JO"/>
        </w:rPr>
        <w:t>5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علامات )</w:t>
      </w:r>
    </w:p>
    <w:p>
      <w:pPr>
        <w:pStyle w:val="style179"/>
        <w:bidi/>
        <w:ind w:left="267" w:right="-956"/>
        <w:rPr>
          <w:rFonts w:cs="Arial"/>
          <w:b/>
          <w:bCs/>
          <w:sz w:val="28"/>
          <w:szCs w:val="28"/>
          <w:lang w:bidi="ar-JO"/>
        </w:rPr>
      </w:pPr>
    </w:p>
    <w:p>
      <w:pPr>
        <w:pStyle w:val="style179"/>
        <w:bidi/>
        <w:ind w:right="-956" w:hanging="633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</w:t>
      </w:r>
      <w:r>
        <w:rPr>
          <w:rFonts w:cs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</w:t>
      </w:r>
      <w:r>
        <w:rPr>
          <w:rFonts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bidi/>
        <w:ind w:left="447" w:right="-956" w:hanging="295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sz w:val="32"/>
          <w:szCs w:val="32"/>
          <w:u w:val="single"/>
          <w:rtl/>
          <w:lang w:bidi="ar-JO"/>
        </w:rPr>
        <w:t>السؤال الثالث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 :قارني بين </w:t>
      </w:r>
      <w:r>
        <w:rPr>
          <w:rFonts w:cs="Arial" w:hint="cs"/>
          <w:b/>
          <w:bCs/>
          <w:sz w:val="28"/>
          <w:szCs w:val="28"/>
          <w:rtl/>
          <w:lang w:bidi="ar-JO"/>
        </w:rPr>
        <w:t>طول الليل والنهار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في الجدول التالي : ( </w:t>
      </w:r>
      <w:r>
        <w:rPr>
          <w:rFonts w:cs="Arial" w:hint="cs"/>
          <w:b/>
          <w:bCs/>
          <w:sz w:val="28"/>
          <w:szCs w:val="28"/>
          <w:rtl/>
          <w:lang w:bidi="ar-JO"/>
        </w:rPr>
        <w:t>4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علامات )</w:t>
      </w:r>
    </w:p>
    <w:p>
      <w:pPr>
        <w:pStyle w:val="style179"/>
        <w:bidi/>
        <w:ind w:right="-956" w:hanging="295"/>
        <w:rPr>
          <w:rFonts w:cs="Arial"/>
          <w:b/>
          <w:bCs/>
          <w:sz w:val="28"/>
          <w:szCs w:val="28"/>
          <w:rtl/>
          <w:lang w:bidi="ar-JO"/>
        </w:rPr>
      </w:pPr>
    </w:p>
    <w:tbl>
      <w:tblPr>
        <w:tblStyle w:val="style154"/>
        <w:bidiVisual/>
        <w:tblW w:w="12249" w:type="dxa"/>
        <w:tblInd w:w="720" w:type="dxa"/>
        <w:tblLook w:val="04A0" w:firstRow="1" w:lastRow="0" w:firstColumn="1" w:lastColumn="0" w:noHBand="0" w:noVBand="1"/>
      </w:tblPr>
      <w:tblGrid>
        <w:gridCol w:w="4083"/>
        <w:gridCol w:w="4083"/>
        <w:gridCol w:w="4083"/>
      </w:tblGrid>
      <w:tr>
        <w:trPr>
          <w:trHeight w:val="901" w:hRule="atLeast"/>
        </w:trPr>
        <w:tc>
          <w:tcPr>
            <w:tcW w:w="4083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من حيث</w:t>
            </w:r>
          </w:p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3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الصيف</w:t>
            </w:r>
          </w:p>
        </w:tc>
        <w:tc>
          <w:tcPr>
            <w:tcW w:w="4083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الشتاء</w:t>
            </w:r>
          </w:p>
        </w:tc>
      </w:tr>
      <w:tr>
        <w:tblPrEx/>
        <w:trPr>
          <w:trHeight w:val="901" w:hRule="atLeast"/>
        </w:trPr>
        <w:tc>
          <w:tcPr>
            <w:tcW w:w="4083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طول الليل</w:t>
            </w:r>
          </w:p>
        </w:tc>
        <w:tc>
          <w:tcPr>
            <w:tcW w:w="4083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3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901" w:hRule="atLeast"/>
        </w:trPr>
        <w:tc>
          <w:tcPr>
            <w:tcW w:w="4083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طول النهار</w:t>
            </w:r>
          </w:p>
        </w:tc>
        <w:tc>
          <w:tcPr>
            <w:tcW w:w="4083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3" w:type="dxa"/>
            <w:tcBorders/>
          </w:tcPr>
          <w:p>
            <w:pPr>
              <w:pStyle w:val="style179"/>
              <w:bidi/>
              <w:ind w:left="0" w:right="-956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179"/>
        <w:bidi/>
        <w:ind w:left="87" w:right="-956" w:hanging="90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</w:t>
      </w:r>
      <w:r>
        <w:rPr>
          <w:rFonts w:cs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</w:t>
      </w:r>
      <w:r>
        <w:rPr>
          <w:rFonts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bidi/>
        <w:ind w:right="-956" w:hanging="295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32"/>
          <w:szCs w:val="32"/>
          <w:u w:val="single"/>
          <w:rtl/>
          <w:lang w:bidi="ar-JO"/>
        </w:rPr>
        <w:t>السؤال الرابع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 :</w:t>
      </w:r>
      <w:r>
        <w:rPr>
          <w:rFonts w:cs="Arial" w:hint="cs"/>
          <w:b/>
          <w:bCs/>
          <w:sz w:val="28"/>
          <w:szCs w:val="28"/>
          <w:rtl/>
          <w:lang w:bidi="ar-JO"/>
        </w:rPr>
        <w:t>اكملي الفراغات التالية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: (</w:t>
      </w:r>
      <w:r>
        <w:rPr>
          <w:rFonts w:cs="Arial" w:hint="cs"/>
          <w:b/>
          <w:bCs/>
          <w:sz w:val="28"/>
          <w:szCs w:val="28"/>
          <w:rtl/>
          <w:lang w:bidi="ar-JO"/>
        </w:rPr>
        <w:t>8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179"/>
        <w:numPr>
          <w:ilvl w:val="0"/>
          <w:numId w:val="7"/>
        </w:numPr>
        <w:bidi/>
        <w:spacing w:lineRule="auto" w:line="480"/>
        <w:ind w:right="-956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من شروط  قوة الاحتكاك ............................................ و .........................................</w:t>
      </w:r>
    </w:p>
    <w:p>
      <w:pPr>
        <w:pStyle w:val="style179"/>
        <w:numPr>
          <w:ilvl w:val="0"/>
          <w:numId w:val="7"/>
        </w:numPr>
        <w:bidi/>
        <w:spacing w:lineRule="auto" w:line="480"/>
        <w:ind w:right="-956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عندما يكون النصف الشمالي من الأرض قريب من الشمس يكون الفصل ...................................</w:t>
      </w:r>
    </w:p>
    <w:p>
      <w:pPr>
        <w:pStyle w:val="style179"/>
        <w:numPr>
          <w:ilvl w:val="0"/>
          <w:numId w:val="7"/>
        </w:numPr>
        <w:bidi/>
        <w:spacing w:lineRule="auto" w:line="480"/>
        <w:ind w:right="-956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قوة تنشا بين الاجسام بدوم تلامسها ...............................</w:t>
      </w:r>
    </w:p>
    <w:p>
      <w:pPr>
        <w:pStyle w:val="style179"/>
        <w:numPr>
          <w:ilvl w:val="0"/>
          <w:numId w:val="7"/>
        </w:numPr>
        <w:bidi/>
        <w:spacing w:lineRule="auto" w:line="480"/>
        <w:ind w:right="-956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تحدث الفصول الاربعة بسبب .......................................</w:t>
      </w:r>
    </w:p>
    <w:p>
      <w:pPr>
        <w:pStyle w:val="style179"/>
        <w:numPr>
          <w:ilvl w:val="0"/>
          <w:numId w:val="7"/>
        </w:numPr>
        <w:bidi/>
        <w:spacing w:lineRule="auto" w:line="480"/>
        <w:ind w:right="-956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عند دلك بالونين بقطعة صوف ينتج عن ذلك قوة ......................................</w:t>
      </w:r>
    </w:p>
    <w:p>
      <w:pPr>
        <w:pStyle w:val="style179"/>
        <w:numPr>
          <w:ilvl w:val="0"/>
          <w:numId w:val="7"/>
        </w:numPr>
        <w:bidi/>
        <w:spacing w:lineRule="auto" w:line="480"/>
        <w:ind w:right="-956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تدور الأرض حول الشمس .................................. يوما.</w:t>
      </w:r>
    </w:p>
    <w:p>
      <w:pPr>
        <w:pStyle w:val="style179"/>
        <w:numPr>
          <w:ilvl w:val="0"/>
          <w:numId w:val="7"/>
        </w:numPr>
        <w:bidi/>
        <w:spacing w:lineRule="auto" w:line="480"/>
        <w:ind w:right="-956"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اتجاه قوة الاحتكاك في الشكل </w:t>
      </w:r>
      <w:r>
        <w:rPr>
          <w:noProof/>
        </w:rPr>
        <w:drawing>
          <wp:inline distL="0" distT="0" distB="0" distR="0">
            <wp:extent cx="2263140" cy="1558925"/>
            <wp:effectExtent l="0" t="0" r="3810" b="3175"/>
            <wp:docPr id="1027" name="Picture 1" descr="القوة:الجذب والدفع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63140" cy="15589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 w:val="28"/>
          <w:szCs w:val="28"/>
          <w:lang w:bidi="ar-JO"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>ه</w:t>
      </w:r>
      <w:r>
        <w:rPr>
          <w:rFonts w:cs="Arial"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............................</w:t>
      </w:r>
    </w:p>
    <w:p>
      <w:pPr>
        <w:pStyle w:val="style179"/>
        <w:bidi/>
        <w:spacing w:lineRule="auto" w:line="240"/>
        <w:ind w:left="1145" w:right="-956"/>
        <w:jc w:val="center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انتهت الأسئلة</w:t>
      </w:r>
    </w:p>
    <w:p>
      <w:pPr>
        <w:pStyle w:val="style179"/>
        <w:bidi/>
        <w:spacing w:lineRule="auto" w:line="240"/>
        <w:ind w:left="1145" w:right="-956"/>
        <w:jc w:val="center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مع تمنياتي لكن بالنجاح والتوفيق</w:t>
      </w:r>
    </w:p>
    <w:p>
      <w:pPr>
        <w:pStyle w:val="style179"/>
        <w:bidi/>
        <w:spacing w:lineRule="auto" w:line="240"/>
        <w:ind w:left="1145" w:right="-956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معلمة المادة : </w:t>
      </w:r>
    </w:p>
    <w:sectPr>
      <w:pgSz w:w="15840" w:h="24480" w:orient="portrait" w:code="3"/>
      <w:pgMar w:top="270" w:right="810" w:bottom="1440" w:left="993" w:header="720" w:footer="720" w:gutter="0"/>
      <w:pgBorders w:zOrder="front" w:display="allPages" w:offsetFrom="page">
        <w:top w:val="single" w:sz="18" w:space="24" w:color="2f5496"/>
        <w:left w:val="single" w:sz="18" w:space="24" w:color="2f5496"/>
        <w:bottom w:val="single" w:sz="18" w:space="24" w:color="2f5496"/>
        <w:right w:val="single" w:sz="18" w:space="24" w:color="2f549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CB42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FAE5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A9E56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6101F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DD2A766"/>
    <w:lvl w:ilvl="0" w:tplc="0409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0000005"/>
    <w:multiLevelType w:val="hybridMultilevel"/>
    <w:tmpl w:val="67E42A9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1C9CF2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3" Type="http://schemas.openxmlformats.org/officeDocument/2006/relationships/diagramData" Target="diagrams/data1.xml"/><Relationship Id="rId4" Type="http://schemas.openxmlformats.org/officeDocument/2006/relationships/diagramLayout" Target="diagrams/layout1.xml"/><Relationship Id="rId11" Type="http://schemas.openxmlformats.org/officeDocument/2006/relationships/settings" Target="settings.xml"/><Relationship Id="rId10" Type="http://schemas.microsoft.com/office/2007/relationships/diagramDrawing" Target="diagrams/drawing1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9" Type="http://schemas.openxmlformats.org/officeDocument/2006/relationships/fontTable" Target="fontTable.xml"/><Relationship Id="rId5" Type="http://schemas.openxmlformats.org/officeDocument/2006/relationships/diagramQuickStyle" Target="diagrams/quickStyle1.xml"/><Relationship Id="rId6" Type="http://schemas.openxmlformats.org/officeDocument/2006/relationships/diagramColors" Target="diagrams/colors1.xml"/><Relationship Id="rId7" Type="http://schemas.openxmlformats.org/officeDocument/2006/relationships/image" Target="media/image1.jpeg"/><Relationship Id="rId8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6A5B6F-A5D5-44D2-9F2A-948B106A3869}" type="doc">
      <dgm:prSet loTypeId="urn:microsoft.com/office/officeart/2005/8/layout/hierarchy6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8028220-76AD-41E2-848C-B3AA14ACC5CF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b="1"/>
        </a:p>
      </dgm:t>
    </dgm:pt>
    <dgm:pt modelId="{3D3A768E-C9EF-4853-947B-127F982017D6}" type="parTrans" cxnId="{A2B6906E-BAC2-47F6-B5FC-76933FA8132A}">
      <dgm:prSet/>
      <dgm:spPr/>
      <dgm:t>
        <a:bodyPr/>
        <a:lstStyle/>
        <a:p>
          <a:endParaRPr lang="en-US" b="1"/>
        </a:p>
      </dgm:t>
    </dgm:pt>
    <dgm:pt modelId="{578ACA13-FCF0-48BA-AEC4-95D03318D523}" type="sibTrans" cxnId="{A2B6906E-BAC2-47F6-B5FC-76933FA8132A}">
      <dgm:prSet/>
      <dgm:spPr/>
      <dgm:t>
        <a:bodyPr/>
        <a:lstStyle/>
        <a:p>
          <a:endParaRPr lang="en-US" b="1"/>
        </a:p>
      </dgm:t>
    </dgm:pt>
    <dgm:pt modelId="{D6893D6F-8585-46AF-944C-636C9819F5BC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b="1"/>
        </a:p>
      </dgm:t>
    </dgm:pt>
    <dgm:pt modelId="{E1AE5CBE-F09B-4871-89C4-73738091FA06}" type="parTrans" cxnId="{486A7FA9-AB94-4AC1-B72F-A864B5CBA1D3}">
      <dgm:prSet/>
      <dgm:spPr/>
      <dgm:t>
        <a:bodyPr/>
        <a:lstStyle/>
        <a:p>
          <a:endParaRPr lang="en-US" b="1"/>
        </a:p>
      </dgm:t>
    </dgm:pt>
    <dgm:pt modelId="{6CB43AA1-0DA5-488E-A5A6-E21D4D77519B}" type="sibTrans" cxnId="{486A7FA9-AB94-4AC1-B72F-A864B5CBA1D3}">
      <dgm:prSet/>
      <dgm:spPr/>
      <dgm:t>
        <a:bodyPr/>
        <a:lstStyle/>
        <a:p>
          <a:endParaRPr lang="en-US" b="1"/>
        </a:p>
      </dgm:t>
    </dgm:pt>
    <dgm:pt modelId="{BBCB8242-89CE-4796-9B7F-84FEA5924F30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b="1"/>
        </a:p>
      </dgm:t>
    </dgm:pt>
    <dgm:pt modelId="{925D0738-BAE2-4531-AD1F-3BBFA953D79C}" type="parTrans" cxnId="{C1AED968-FBE6-408E-8427-FA2B9E7EB402}">
      <dgm:prSet/>
      <dgm:spPr/>
      <dgm:t>
        <a:bodyPr/>
        <a:lstStyle/>
        <a:p>
          <a:endParaRPr lang="en-US" b="1"/>
        </a:p>
      </dgm:t>
    </dgm:pt>
    <dgm:pt modelId="{46C76588-7F59-4710-BA9D-70A375A7BB8A}" type="sibTrans" cxnId="{C1AED968-FBE6-408E-8427-FA2B9E7EB402}">
      <dgm:prSet/>
      <dgm:spPr/>
      <dgm:t>
        <a:bodyPr/>
        <a:lstStyle/>
        <a:p>
          <a:endParaRPr lang="en-US" b="1"/>
        </a:p>
      </dgm:t>
    </dgm:pt>
    <dgm:pt modelId="{AFB1EE2E-9ABA-4862-BF00-A3E87FA96334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ar-SA" b="1"/>
            <a:t>قوة الشد</a:t>
          </a:r>
          <a:endParaRPr lang="en-US" b="1"/>
        </a:p>
      </dgm:t>
    </dgm:pt>
    <dgm:pt modelId="{A4A268C2-D74D-4960-9389-28538E9FF069}" type="parTrans" cxnId="{45A8CD4A-61E1-4A29-8C6B-C2DC069C158D}">
      <dgm:prSet/>
      <dgm:spPr/>
      <dgm:t>
        <a:bodyPr/>
        <a:lstStyle/>
        <a:p>
          <a:endParaRPr lang="en-US" b="1"/>
        </a:p>
      </dgm:t>
    </dgm:pt>
    <dgm:pt modelId="{59D45B37-BCC7-4E81-8C15-F4CF768CA4D8}" type="sibTrans" cxnId="{45A8CD4A-61E1-4A29-8C6B-C2DC069C158D}">
      <dgm:prSet/>
      <dgm:spPr/>
      <dgm:t>
        <a:bodyPr/>
        <a:lstStyle/>
        <a:p>
          <a:endParaRPr lang="en-US" b="1"/>
        </a:p>
      </dgm:t>
    </dgm:pt>
    <dgm:pt modelId="{A60F2EC6-7E65-4359-B344-C5CB9D329731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ar-SA" b="1"/>
            <a:t>قوة التاثير عن بعد</a:t>
          </a:r>
          <a:endParaRPr lang="en-US" b="1"/>
        </a:p>
      </dgm:t>
    </dgm:pt>
    <dgm:pt modelId="{F7884B6A-FB0D-475A-A27F-A7618B62C083}" type="sibTrans" cxnId="{D9222751-E617-4821-9FA7-FCF348BB016B}">
      <dgm:prSet/>
      <dgm:spPr/>
      <dgm:t>
        <a:bodyPr/>
        <a:lstStyle/>
        <a:p>
          <a:endParaRPr lang="en-US" b="1"/>
        </a:p>
      </dgm:t>
    </dgm:pt>
    <dgm:pt modelId="{86FB33E7-7ED4-4312-9439-C4635D3085F6}" type="parTrans" cxnId="{D9222751-E617-4821-9FA7-FCF348BB016B}">
      <dgm:prSet/>
      <dgm:spPr/>
      <dgm:t>
        <a:bodyPr/>
        <a:lstStyle/>
        <a:p>
          <a:endParaRPr lang="en-US" b="1"/>
        </a:p>
      </dgm:t>
    </dgm:pt>
    <dgm:pt modelId="{630DF60C-DAE3-4CB7-ACE4-3523F9DCFC2E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ar-SA" b="1"/>
            <a:t>القوة</a:t>
          </a:r>
          <a:endParaRPr lang="en-US" b="1"/>
        </a:p>
      </dgm:t>
    </dgm:pt>
    <dgm:pt modelId="{B6810B52-3FBF-4ED8-A408-C51B3262CCDF}" type="sibTrans" cxnId="{5836A7A4-ECAA-4AED-B970-2AEC62B8C6B2}">
      <dgm:prSet/>
      <dgm:spPr/>
      <dgm:t>
        <a:bodyPr/>
        <a:lstStyle/>
        <a:p>
          <a:endParaRPr lang="en-US" b="1"/>
        </a:p>
      </dgm:t>
    </dgm:pt>
    <dgm:pt modelId="{3FD6B7F3-E3A1-4254-944D-64276229C342}" type="parTrans" cxnId="{5836A7A4-ECAA-4AED-B970-2AEC62B8C6B2}">
      <dgm:prSet/>
      <dgm:spPr/>
      <dgm:t>
        <a:bodyPr/>
        <a:lstStyle/>
        <a:p>
          <a:endParaRPr lang="en-US" b="1"/>
        </a:p>
      </dgm:t>
    </dgm:pt>
    <dgm:pt modelId="{8BEB78D1-9989-48D3-BB7C-5CA3389E930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b="1"/>
        </a:p>
      </dgm:t>
    </dgm:pt>
    <dgm:pt modelId="{603C7E84-3CE7-4EBB-8AED-856B16504101}" type="parTrans" cxnId="{4BD6E327-BF93-4631-97FE-A1E8227751D9}">
      <dgm:prSet/>
      <dgm:spPr/>
      <dgm:t>
        <a:bodyPr/>
        <a:lstStyle/>
        <a:p>
          <a:endParaRPr lang="en-US" b="1"/>
        </a:p>
      </dgm:t>
    </dgm:pt>
    <dgm:pt modelId="{46FDD14A-AD87-47C8-84CE-9DE00DCDC6E2}" type="sibTrans" cxnId="{4BD6E327-BF93-4631-97FE-A1E8227751D9}">
      <dgm:prSet/>
      <dgm:spPr/>
      <dgm:t>
        <a:bodyPr/>
        <a:lstStyle/>
        <a:p>
          <a:endParaRPr lang="en-US" b="1"/>
        </a:p>
      </dgm:t>
    </dgm:pt>
    <dgm:pt modelId="{D3DD73EF-FFD4-4BC2-A243-AB37EB700A1B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b="1"/>
        </a:p>
      </dgm:t>
    </dgm:pt>
    <dgm:pt modelId="{4842AC18-513B-410B-9CBD-474779053A5A}" type="parTrans" cxnId="{4ECB05BC-4786-4F06-A0D4-46FB8456838A}">
      <dgm:prSet/>
      <dgm:spPr/>
      <dgm:t>
        <a:bodyPr/>
        <a:lstStyle/>
        <a:p>
          <a:endParaRPr lang="en-US" b="1"/>
        </a:p>
      </dgm:t>
    </dgm:pt>
    <dgm:pt modelId="{1919F14D-D9B5-4B66-BBEB-80C1D4219F8A}" type="sibTrans" cxnId="{4ECB05BC-4786-4F06-A0D4-46FB8456838A}">
      <dgm:prSet/>
      <dgm:spPr/>
      <dgm:t>
        <a:bodyPr/>
        <a:lstStyle/>
        <a:p>
          <a:endParaRPr lang="en-US" b="1"/>
        </a:p>
      </dgm:t>
    </dgm:pt>
    <dgm:pt modelId="{95EF033F-6628-488C-8BCB-EF22FB5E7C30}" type="pres">
      <dgm:prSet presAssocID="{F46A5B6F-A5D5-44D2-9F2A-948B106A386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0F3E85F-2D63-4979-BF9F-2DFB93AF756D}" type="pres">
      <dgm:prSet presAssocID="{F46A5B6F-A5D5-44D2-9F2A-948B106A3869}" presName="hierFlow" presStyleCnt="0"/>
      <dgm:spPr/>
    </dgm:pt>
    <dgm:pt modelId="{F13198CB-D794-4D0C-B1DC-C9D744BE3F0E}" type="pres">
      <dgm:prSet presAssocID="{F46A5B6F-A5D5-44D2-9F2A-948B106A3869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05289E4-BEC6-4442-8C2A-D97AAE0675E2}" type="pres">
      <dgm:prSet presAssocID="{630DF60C-DAE3-4CB7-ACE4-3523F9DCFC2E}" presName="Name14" presStyleCnt="0"/>
      <dgm:spPr/>
    </dgm:pt>
    <dgm:pt modelId="{0AF7F80E-E964-493E-9B10-2F2CEEE878A5}" type="pres">
      <dgm:prSet presAssocID="{630DF60C-DAE3-4CB7-ACE4-3523F9DCFC2E}" presName="level1Shape" presStyleLbl="node0" presStyleIdx="0" presStyleCnt="1">
        <dgm:presLayoutVars>
          <dgm:chPref val="3"/>
        </dgm:presLayoutVars>
      </dgm:prSet>
      <dgm:spPr/>
    </dgm:pt>
    <dgm:pt modelId="{1B2BDAFD-5947-4534-BA43-C0A03BE2292D}" type="pres">
      <dgm:prSet presAssocID="{630DF60C-DAE3-4CB7-ACE4-3523F9DCFC2E}" presName="hierChild2" presStyleCnt="0"/>
      <dgm:spPr/>
    </dgm:pt>
    <dgm:pt modelId="{86967D33-DDF0-4B45-9681-D6FF26540DA1}" type="pres">
      <dgm:prSet presAssocID="{86FB33E7-7ED4-4312-9439-C4635D3085F6}" presName="Name19" presStyleLbl="parChTrans1D2" presStyleIdx="0" presStyleCnt="2"/>
      <dgm:spPr/>
    </dgm:pt>
    <dgm:pt modelId="{901B2BB1-5C73-433E-85A2-8720A7F7800D}" type="pres">
      <dgm:prSet presAssocID="{A60F2EC6-7E65-4359-B344-C5CB9D329731}" presName="Name21" presStyleCnt="0"/>
      <dgm:spPr/>
    </dgm:pt>
    <dgm:pt modelId="{ED78C201-FDE1-4495-B53F-26A7EA0895B9}" type="pres">
      <dgm:prSet presAssocID="{A60F2EC6-7E65-4359-B344-C5CB9D329731}" presName="level2Shape" presStyleLbl="node2" presStyleIdx="0" presStyleCnt="2" custScaleX="188447"/>
      <dgm:spPr/>
    </dgm:pt>
    <dgm:pt modelId="{95678B76-AECD-49EB-A25B-671AA282C6BB}" type="pres">
      <dgm:prSet presAssocID="{A60F2EC6-7E65-4359-B344-C5CB9D329731}" presName="hierChild3" presStyleCnt="0"/>
      <dgm:spPr/>
    </dgm:pt>
    <dgm:pt modelId="{1AE15F17-6C18-4F48-AB33-E7B451C6A04A}" type="pres">
      <dgm:prSet presAssocID="{3D3A768E-C9EF-4853-947B-127F982017D6}" presName="Name19" presStyleLbl="parChTrans1D3" presStyleIdx="0" presStyleCnt="5"/>
      <dgm:spPr/>
    </dgm:pt>
    <dgm:pt modelId="{5C3478FE-DDDC-49A9-AA9E-C6445C7FAB71}" type="pres">
      <dgm:prSet presAssocID="{E8028220-76AD-41E2-848C-B3AA14ACC5CF}" presName="Name21" presStyleCnt="0"/>
      <dgm:spPr/>
    </dgm:pt>
    <dgm:pt modelId="{EF184A3A-1C7A-4352-90D2-1816E7ABCF56}" type="pres">
      <dgm:prSet presAssocID="{E8028220-76AD-41E2-848C-B3AA14ACC5CF}" presName="level2Shape" presStyleLbl="node3" presStyleIdx="0" presStyleCnt="5"/>
      <dgm:spPr/>
    </dgm:pt>
    <dgm:pt modelId="{6C111769-2A6A-4A88-A003-34872D59A25B}" type="pres">
      <dgm:prSet presAssocID="{E8028220-76AD-41E2-848C-B3AA14ACC5CF}" presName="hierChild3" presStyleCnt="0"/>
      <dgm:spPr/>
    </dgm:pt>
    <dgm:pt modelId="{4DBF67F5-48A4-449B-80E4-E1C6ABFB93BA}" type="pres">
      <dgm:prSet presAssocID="{4842AC18-513B-410B-9CBD-474779053A5A}" presName="Name19" presStyleLbl="parChTrans1D3" presStyleIdx="1" presStyleCnt="5"/>
      <dgm:spPr/>
    </dgm:pt>
    <dgm:pt modelId="{52A06A5B-F5FE-4A71-8E9A-FF82A6170D21}" type="pres">
      <dgm:prSet presAssocID="{D3DD73EF-FFD4-4BC2-A243-AB37EB700A1B}" presName="Name21" presStyleCnt="0"/>
      <dgm:spPr/>
    </dgm:pt>
    <dgm:pt modelId="{D571AE40-6A7A-4146-A876-76EDD8B8977D}" type="pres">
      <dgm:prSet presAssocID="{D3DD73EF-FFD4-4BC2-A243-AB37EB700A1B}" presName="level2Shape" presStyleLbl="node3" presStyleIdx="1" presStyleCnt="5"/>
      <dgm:spPr/>
    </dgm:pt>
    <dgm:pt modelId="{7F9D10B4-3AA3-4814-A65C-932FE2C5D764}" type="pres">
      <dgm:prSet presAssocID="{D3DD73EF-FFD4-4BC2-A243-AB37EB700A1B}" presName="hierChild3" presStyleCnt="0"/>
      <dgm:spPr/>
    </dgm:pt>
    <dgm:pt modelId="{E5E07104-C1E8-44EE-8FBC-4618DC3B8691}" type="pres">
      <dgm:prSet presAssocID="{E1AE5CBE-F09B-4871-89C4-73738091FA06}" presName="Name19" presStyleLbl="parChTrans1D3" presStyleIdx="2" presStyleCnt="5"/>
      <dgm:spPr/>
    </dgm:pt>
    <dgm:pt modelId="{1B5B118D-C8CE-495D-A734-492F3F1C6EE1}" type="pres">
      <dgm:prSet presAssocID="{D6893D6F-8585-46AF-944C-636C9819F5BC}" presName="Name21" presStyleCnt="0"/>
      <dgm:spPr/>
    </dgm:pt>
    <dgm:pt modelId="{4A131EE5-17DF-4B7B-94BE-2E529F7485A7}" type="pres">
      <dgm:prSet presAssocID="{D6893D6F-8585-46AF-944C-636C9819F5BC}" presName="level2Shape" presStyleLbl="node3" presStyleIdx="2" presStyleCnt="5"/>
      <dgm:spPr/>
    </dgm:pt>
    <dgm:pt modelId="{E05382F7-A215-4214-AD01-9F0CD284CADA}" type="pres">
      <dgm:prSet presAssocID="{D6893D6F-8585-46AF-944C-636C9819F5BC}" presName="hierChild3" presStyleCnt="0"/>
      <dgm:spPr/>
    </dgm:pt>
    <dgm:pt modelId="{0AF46C55-E5D8-40AA-8B97-D8B62BAA4B09}" type="pres">
      <dgm:prSet presAssocID="{925D0738-BAE2-4531-AD1F-3BBFA953D79C}" presName="Name19" presStyleLbl="parChTrans1D2" presStyleIdx="1" presStyleCnt="2"/>
      <dgm:spPr/>
    </dgm:pt>
    <dgm:pt modelId="{7131768E-E7E9-4BE4-AB08-0FACB19D4CF5}" type="pres">
      <dgm:prSet presAssocID="{BBCB8242-89CE-4796-9B7F-84FEA5924F30}" presName="Name21" presStyleCnt="0"/>
      <dgm:spPr/>
    </dgm:pt>
    <dgm:pt modelId="{1175E0FE-E1B9-4138-A89E-C877A9D38BA7}" type="pres">
      <dgm:prSet presAssocID="{BBCB8242-89CE-4796-9B7F-84FEA5924F30}" presName="level2Shape" presStyleLbl="node2" presStyleIdx="1" presStyleCnt="2" custScaleX="200062"/>
      <dgm:spPr/>
    </dgm:pt>
    <dgm:pt modelId="{B5A51F4C-4572-41DB-9A64-2A2465CF0169}" type="pres">
      <dgm:prSet presAssocID="{BBCB8242-89CE-4796-9B7F-84FEA5924F30}" presName="hierChild3" presStyleCnt="0"/>
      <dgm:spPr/>
    </dgm:pt>
    <dgm:pt modelId="{9A816B1A-9A48-4CA1-9BBA-3F038A99A4BC}" type="pres">
      <dgm:prSet presAssocID="{603C7E84-3CE7-4EBB-8AED-856B16504101}" presName="Name19" presStyleLbl="parChTrans1D3" presStyleIdx="3" presStyleCnt="5"/>
      <dgm:spPr/>
    </dgm:pt>
    <dgm:pt modelId="{DC5E6EEA-C3A3-4DCC-96A8-C71BCC628EFF}" type="pres">
      <dgm:prSet presAssocID="{8BEB78D1-9989-48D3-BB7C-5CA3389E9302}" presName="Name21" presStyleCnt="0"/>
      <dgm:spPr/>
    </dgm:pt>
    <dgm:pt modelId="{48FB1254-C993-4A63-9B98-0285731929AD}" type="pres">
      <dgm:prSet presAssocID="{8BEB78D1-9989-48D3-BB7C-5CA3389E9302}" presName="level2Shape" presStyleLbl="node3" presStyleIdx="3" presStyleCnt="5"/>
      <dgm:spPr/>
    </dgm:pt>
    <dgm:pt modelId="{45E15AEB-C36F-40B9-A86E-8BAD4DADEE04}" type="pres">
      <dgm:prSet presAssocID="{8BEB78D1-9989-48D3-BB7C-5CA3389E9302}" presName="hierChild3" presStyleCnt="0"/>
      <dgm:spPr/>
    </dgm:pt>
    <dgm:pt modelId="{ACF0B8C4-89B6-40DE-A680-3979EEBB2606}" type="pres">
      <dgm:prSet presAssocID="{A4A268C2-D74D-4960-9389-28538E9FF069}" presName="Name19" presStyleLbl="parChTrans1D3" presStyleIdx="4" presStyleCnt="5"/>
      <dgm:spPr/>
    </dgm:pt>
    <dgm:pt modelId="{BFD8E939-CE1D-4723-A61F-FBDD9768CADA}" type="pres">
      <dgm:prSet presAssocID="{AFB1EE2E-9ABA-4862-BF00-A3E87FA96334}" presName="Name21" presStyleCnt="0"/>
      <dgm:spPr/>
    </dgm:pt>
    <dgm:pt modelId="{E3E99F3F-2649-4E05-98C4-D05C148695E5}" type="pres">
      <dgm:prSet presAssocID="{AFB1EE2E-9ABA-4862-BF00-A3E87FA96334}" presName="level2Shape" presStyleLbl="node3" presStyleIdx="4" presStyleCnt="5"/>
      <dgm:spPr/>
    </dgm:pt>
    <dgm:pt modelId="{3BE8F893-7038-490B-BE31-CC2AACD54497}" type="pres">
      <dgm:prSet presAssocID="{AFB1EE2E-9ABA-4862-BF00-A3E87FA96334}" presName="hierChild3" presStyleCnt="0"/>
      <dgm:spPr/>
    </dgm:pt>
    <dgm:pt modelId="{DAFB3C63-EFB1-4742-9CDC-9B9981B8A7AC}" type="pres">
      <dgm:prSet presAssocID="{F46A5B6F-A5D5-44D2-9F2A-948B106A3869}" presName="bgShapesFlow" presStyleCnt="0"/>
      <dgm:spPr/>
    </dgm:pt>
  </dgm:ptLst>
  <dgm:cxnLst>
    <dgm:cxn modelId="{9F112F10-D778-41A5-9957-3A5F1AFF2CC1}" type="presOf" srcId="{603C7E84-3CE7-4EBB-8AED-856B16504101}" destId="{9A816B1A-9A48-4CA1-9BBA-3F038A99A4BC}" srcOrd="0" destOrd="0" presId="urn:microsoft.com/office/officeart/2005/8/layout/hierarchy6"/>
    <dgm:cxn modelId="{5EED4A27-A429-408F-80CB-12180B721E6B}" type="presOf" srcId="{BBCB8242-89CE-4796-9B7F-84FEA5924F30}" destId="{1175E0FE-E1B9-4138-A89E-C877A9D38BA7}" srcOrd="0" destOrd="0" presId="urn:microsoft.com/office/officeart/2005/8/layout/hierarchy6"/>
    <dgm:cxn modelId="{4BD6E327-BF93-4631-97FE-A1E8227751D9}" srcId="{BBCB8242-89CE-4796-9B7F-84FEA5924F30}" destId="{8BEB78D1-9989-48D3-BB7C-5CA3389E9302}" srcOrd="0" destOrd="0" parTransId="{603C7E84-3CE7-4EBB-8AED-856B16504101}" sibTransId="{46FDD14A-AD87-47C8-84CE-9DE00DCDC6E2}"/>
    <dgm:cxn modelId="{89ADBA28-594F-483A-8BD7-F5D05613FAFD}" type="presOf" srcId="{F46A5B6F-A5D5-44D2-9F2A-948B106A3869}" destId="{95EF033F-6628-488C-8BCB-EF22FB5E7C30}" srcOrd="0" destOrd="0" presId="urn:microsoft.com/office/officeart/2005/8/layout/hierarchy6"/>
    <dgm:cxn modelId="{9207C930-31C5-4E1F-9F70-39A51DE89771}" type="presOf" srcId="{E8028220-76AD-41E2-848C-B3AA14ACC5CF}" destId="{EF184A3A-1C7A-4352-90D2-1816E7ABCF56}" srcOrd="0" destOrd="0" presId="urn:microsoft.com/office/officeart/2005/8/layout/hierarchy6"/>
    <dgm:cxn modelId="{5B95583E-EF6B-43A6-8D75-DBDDED524668}" type="presOf" srcId="{AFB1EE2E-9ABA-4862-BF00-A3E87FA96334}" destId="{E3E99F3F-2649-4E05-98C4-D05C148695E5}" srcOrd="0" destOrd="0" presId="urn:microsoft.com/office/officeart/2005/8/layout/hierarchy6"/>
    <dgm:cxn modelId="{C1AED968-FBE6-408E-8427-FA2B9E7EB402}" srcId="{630DF60C-DAE3-4CB7-ACE4-3523F9DCFC2E}" destId="{BBCB8242-89CE-4796-9B7F-84FEA5924F30}" srcOrd="1" destOrd="0" parTransId="{925D0738-BAE2-4531-AD1F-3BBFA953D79C}" sibTransId="{46C76588-7F59-4710-BA9D-70A375A7BB8A}"/>
    <dgm:cxn modelId="{45A8CD4A-61E1-4A29-8C6B-C2DC069C158D}" srcId="{BBCB8242-89CE-4796-9B7F-84FEA5924F30}" destId="{AFB1EE2E-9ABA-4862-BF00-A3E87FA96334}" srcOrd="1" destOrd="0" parTransId="{A4A268C2-D74D-4960-9389-28538E9FF069}" sibTransId="{59D45B37-BCC7-4E81-8C15-F4CF768CA4D8}"/>
    <dgm:cxn modelId="{A2B6906E-BAC2-47F6-B5FC-76933FA8132A}" srcId="{A60F2EC6-7E65-4359-B344-C5CB9D329731}" destId="{E8028220-76AD-41E2-848C-B3AA14ACC5CF}" srcOrd="0" destOrd="0" parTransId="{3D3A768E-C9EF-4853-947B-127F982017D6}" sibTransId="{578ACA13-FCF0-48BA-AEC4-95D03318D523}"/>
    <dgm:cxn modelId="{D9222751-E617-4821-9FA7-FCF348BB016B}" srcId="{630DF60C-DAE3-4CB7-ACE4-3523F9DCFC2E}" destId="{A60F2EC6-7E65-4359-B344-C5CB9D329731}" srcOrd="0" destOrd="0" parTransId="{86FB33E7-7ED4-4312-9439-C4635D3085F6}" sibTransId="{F7884B6A-FB0D-475A-A27F-A7618B62C083}"/>
    <dgm:cxn modelId="{62164B59-C5D4-4776-A3A1-9BD76B615EB8}" type="presOf" srcId="{A60F2EC6-7E65-4359-B344-C5CB9D329731}" destId="{ED78C201-FDE1-4495-B53F-26A7EA0895B9}" srcOrd="0" destOrd="0" presId="urn:microsoft.com/office/officeart/2005/8/layout/hierarchy6"/>
    <dgm:cxn modelId="{5623599B-F0D2-4E7C-A91B-C2738DBB77EF}" type="presOf" srcId="{D3DD73EF-FFD4-4BC2-A243-AB37EB700A1B}" destId="{D571AE40-6A7A-4146-A876-76EDD8B8977D}" srcOrd="0" destOrd="0" presId="urn:microsoft.com/office/officeart/2005/8/layout/hierarchy6"/>
    <dgm:cxn modelId="{84D58AA0-54EA-4C32-B11F-A0D0BC51382A}" type="presOf" srcId="{D6893D6F-8585-46AF-944C-636C9819F5BC}" destId="{4A131EE5-17DF-4B7B-94BE-2E529F7485A7}" srcOrd="0" destOrd="0" presId="urn:microsoft.com/office/officeart/2005/8/layout/hierarchy6"/>
    <dgm:cxn modelId="{1C45EAA3-5BFE-493E-A701-954A4E17225B}" type="presOf" srcId="{8BEB78D1-9989-48D3-BB7C-5CA3389E9302}" destId="{48FB1254-C993-4A63-9B98-0285731929AD}" srcOrd="0" destOrd="0" presId="urn:microsoft.com/office/officeart/2005/8/layout/hierarchy6"/>
    <dgm:cxn modelId="{5836A7A4-ECAA-4AED-B970-2AEC62B8C6B2}" srcId="{F46A5B6F-A5D5-44D2-9F2A-948B106A3869}" destId="{630DF60C-DAE3-4CB7-ACE4-3523F9DCFC2E}" srcOrd="0" destOrd="0" parTransId="{3FD6B7F3-E3A1-4254-944D-64276229C342}" sibTransId="{B6810B52-3FBF-4ED8-A408-C51B3262CCDF}"/>
    <dgm:cxn modelId="{486A7FA9-AB94-4AC1-B72F-A864B5CBA1D3}" srcId="{A60F2EC6-7E65-4359-B344-C5CB9D329731}" destId="{D6893D6F-8585-46AF-944C-636C9819F5BC}" srcOrd="2" destOrd="0" parTransId="{E1AE5CBE-F09B-4871-89C4-73738091FA06}" sibTransId="{6CB43AA1-0DA5-488E-A5A6-E21D4D77519B}"/>
    <dgm:cxn modelId="{C43445B1-B029-4B94-8EC2-239127E0AAF1}" type="presOf" srcId="{4842AC18-513B-410B-9CBD-474779053A5A}" destId="{4DBF67F5-48A4-449B-80E4-E1C6ABFB93BA}" srcOrd="0" destOrd="0" presId="urn:microsoft.com/office/officeart/2005/8/layout/hierarchy6"/>
    <dgm:cxn modelId="{4ECB05BC-4786-4F06-A0D4-46FB8456838A}" srcId="{A60F2EC6-7E65-4359-B344-C5CB9D329731}" destId="{D3DD73EF-FFD4-4BC2-A243-AB37EB700A1B}" srcOrd="1" destOrd="0" parTransId="{4842AC18-513B-410B-9CBD-474779053A5A}" sibTransId="{1919F14D-D9B5-4B66-BBEB-80C1D4219F8A}"/>
    <dgm:cxn modelId="{D6B15FCE-7062-4133-974E-F19B90D82671}" type="presOf" srcId="{E1AE5CBE-F09B-4871-89C4-73738091FA06}" destId="{E5E07104-C1E8-44EE-8FBC-4618DC3B8691}" srcOrd="0" destOrd="0" presId="urn:microsoft.com/office/officeart/2005/8/layout/hierarchy6"/>
    <dgm:cxn modelId="{B9F447DE-020F-43E4-9DBD-409600D911EE}" type="presOf" srcId="{630DF60C-DAE3-4CB7-ACE4-3523F9DCFC2E}" destId="{0AF7F80E-E964-493E-9B10-2F2CEEE878A5}" srcOrd="0" destOrd="0" presId="urn:microsoft.com/office/officeart/2005/8/layout/hierarchy6"/>
    <dgm:cxn modelId="{D89334E0-70EB-4EE9-96CE-E86FD9F2A6F0}" type="presOf" srcId="{86FB33E7-7ED4-4312-9439-C4635D3085F6}" destId="{86967D33-DDF0-4B45-9681-D6FF26540DA1}" srcOrd="0" destOrd="0" presId="urn:microsoft.com/office/officeart/2005/8/layout/hierarchy6"/>
    <dgm:cxn modelId="{373D10EB-7E80-4329-877E-7186D57B0471}" type="presOf" srcId="{925D0738-BAE2-4531-AD1F-3BBFA953D79C}" destId="{0AF46C55-E5D8-40AA-8B97-D8B62BAA4B09}" srcOrd="0" destOrd="0" presId="urn:microsoft.com/office/officeart/2005/8/layout/hierarchy6"/>
    <dgm:cxn modelId="{DCE271F8-D800-49C3-93D0-3C2B6EB288D6}" type="presOf" srcId="{A4A268C2-D74D-4960-9389-28538E9FF069}" destId="{ACF0B8C4-89B6-40DE-A680-3979EEBB2606}" srcOrd="0" destOrd="0" presId="urn:microsoft.com/office/officeart/2005/8/layout/hierarchy6"/>
    <dgm:cxn modelId="{999CA6FD-D254-4B68-B518-43705E27F239}" type="presOf" srcId="{3D3A768E-C9EF-4853-947B-127F982017D6}" destId="{1AE15F17-6C18-4F48-AB33-E7B451C6A04A}" srcOrd="0" destOrd="0" presId="urn:microsoft.com/office/officeart/2005/8/layout/hierarchy6"/>
    <dgm:cxn modelId="{9551A711-57D9-42CC-8FFD-5112A139FF0B}" type="presParOf" srcId="{95EF033F-6628-488C-8BCB-EF22FB5E7C30}" destId="{90F3E85F-2D63-4979-BF9F-2DFB93AF756D}" srcOrd="0" destOrd="0" presId="urn:microsoft.com/office/officeart/2005/8/layout/hierarchy6"/>
    <dgm:cxn modelId="{1DBC6C0C-6329-4206-8EA9-F71D76A86B5A}" type="presParOf" srcId="{90F3E85F-2D63-4979-BF9F-2DFB93AF756D}" destId="{F13198CB-D794-4D0C-B1DC-C9D744BE3F0E}" srcOrd="0" destOrd="0" presId="urn:microsoft.com/office/officeart/2005/8/layout/hierarchy6"/>
    <dgm:cxn modelId="{70627440-33DC-4C5F-913D-5F3115B1C263}" type="presParOf" srcId="{F13198CB-D794-4D0C-B1DC-C9D744BE3F0E}" destId="{405289E4-BEC6-4442-8C2A-D97AAE0675E2}" srcOrd="0" destOrd="0" presId="urn:microsoft.com/office/officeart/2005/8/layout/hierarchy6"/>
    <dgm:cxn modelId="{16FBC0E6-EBEB-465D-BEAE-814949328AAD}" type="presParOf" srcId="{405289E4-BEC6-4442-8C2A-D97AAE0675E2}" destId="{0AF7F80E-E964-493E-9B10-2F2CEEE878A5}" srcOrd="0" destOrd="0" presId="urn:microsoft.com/office/officeart/2005/8/layout/hierarchy6"/>
    <dgm:cxn modelId="{30D0E57E-F58C-4D43-BF6E-194BE568E786}" type="presParOf" srcId="{405289E4-BEC6-4442-8C2A-D97AAE0675E2}" destId="{1B2BDAFD-5947-4534-BA43-C0A03BE2292D}" srcOrd="1" destOrd="0" presId="urn:microsoft.com/office/officeart/2005/8/layout/hierarchy6"/>
    <dgm:cxn modelId="{4C3F0F75-683F-4B81-9675-3457E6BEA31D}" type="presParOf" srcId="{1B2BDAFD-5947-4534-BA43-C0A03BE2292D}" destId="{86967D33-DDF0-4B45-9681-D6FF26540DA1}" srcOrd="0" destOrd="0" presId="urn:microsoft.com/office/officeart/2005/8/layout/hierarchy6"/>
    <dgm:cxn modelId="{0D7E03B0-2560-4A5C-9F4E-0F355AA6F70F}" type="presParOf" srcId="{1B2BDAFD-5947-4534-BA43-C0A03BE2292D}" destId="{901B2BB1-5C73-433E-85A2-8720A7F7800D}" srcOrd="1" destOrd="0" presId="urn:microsoft.com/office/officeart/2005/8/layout/hierarchy6"/>
    <dgm:cxn modelId="{DBE4905D-2863-4D9C-B96D-2990837881E2}" type="presParOf" srcId="{901B2BB1-5C73-433E-85A2-8720A7F7800D}" destId="{ED78C201-FDE1-4495-B53F-26A7EA0895B9}" srcOrd="0" destOrd="0" presId="urn:microsoft.com/office/officeart/2005/8/layout/hierarchy6"/>
    <dgm:cxn modelId="{75F5FCBB-9DA6-49A2-9516-014B33F6B6BA}" type="presParOf" srcId="{901B2BB1-5C73-433E-85A2-8720A7F7800D}" destId="{95678B76-AECD-49EB-A25B-671AA282C6BB}" srcOrd="1" destOrd="0" presId="urn:microsoft.com/office/officeart/2005/8/layout/hierarchy6"/>
    <dgm:cxn modelId="{C7EBFBA9-752B-4221-9438-E72628E923AC}" type="presParOf" srcId="{95678B76-AECD-49EB-A25B-671AA282C6BB}" destId="{1AE15F17-6C18-4F48-AB33-E7B451C6A04A}" srcOrd="0" destOrd="0" presId="urn:microsoft.com/office/officeart/2005/8/layout/hierarchy6"/>
    <dgm:cxn modelId="{B941C10F-E51C-4D4F-82A0-626A200A1504}" type="presParOf" srcId="{95678B76-AECD-49EB-A25B-671AA282C6BB}" destId="{5C3478FE-DDDC-49A9-AA9E-C6445C7FAB71}" srcOrd="1" destOrd="0" presId="urn:microsoft.com/office/officeart/2005/8/layout/hierarchy6"/>
    <dgm:cxn modelId="{B06AC0DB-7417-4CC8-BA40-96E3414F4793}" type="presParOf" srcId="{5C3478FE-DDDC-49A9-AA9E-C6445C7FAB71}" destId="{EF184A3A-1C7A-4352-90D2-1816E7ABCF56}" srcOrd="0" destOrd="0" presId="urn:microsoft.com/office/officeart/2005/8/layout/hierarchy6"/>
    <dgm:cxn modelId="{AA2F1B9D-2858-4F81-8B28-515EF0B2B2BF}" type="presParOf" srcId="{5C3478FE-DDDC-49A9-AA9E-C6445C7FAB71}" destId="{6C111769-2A6A-4A88-A003-34872D59A25B}" srcOrd="1" destOrd="0" presId="urn:microsoft.com/office/officeart/2005/8/layout/hierarchy6"/>
    <dgm:cxn modelId="{F9B25445-35BF-4B1B-8493-5298FB211D26}" type="presParOf" srcId="{95678B76-AECD-49EB-A25B-671AA282C6BB}" destId="{4DBF67F5-48A4-449B-80E4-E1C6ABFB93BA}" srcOrd="2" destOrd="0" presId="urn:microsoft.com/office/officeart/2005/8/layout/hierarchy6"/>
    <dgm:cxn modelId="{D3FF930F-EA98-46BB-8CE8-4E430AD6583C}" type="presParOf" srcId="{95678B76-AECD-49EB-A25B-671AA282C6BB}" destId="{52A06A5B-F5FE-4A71-8E9A-FF82A6170D21}" srcOrd="3" destOrd="0" presId="urn:microsoft.com/office/officeart/2005/8/layout/hierarchy6"/>
    <dgm:cxn modelId="{C21A18C7-9AA4-421C-AD9E-E488EAC6EC7F}" type="presParOf" srcId="{52A06A5B-F5FE-4A71-8E9A-FF82A6170D21}" destId="{D571AE40-6A7A-4146-A876-76EDD8B8977D}" srcOrd="0" destOrd="0" presId="urn:microsoft.com/office/officeart/2005/8/layout/hierarchy6"/>
    <dgm:cxn modelId="{CE6144B8-BFDD-4864-BF4B-22B1EA60D2CA}" type="presParOf" srcId="{52A06A5B-F5FE-4A71-8E9A-FF82A6170D21}" destId="{7F9D10B4-3AA3-4814-A65C-932FE2C5D764}" srcOrd="1" destOrd="0" presId="urn:microsoft.com/office/officeart/2005/8/layout/hierarchy6"/>
    <dgm:cxn modelId="{730D2690-9562-4378-8BDE-077B4E4F7ED0}" type="presParOf" srcId="{95678B76-AECD-49EB-A25B-671AA282C6BB}" destId="{E5E07104-C1E8-44EE-8FBC-4618DC3B8691}" srcOrd="4" destOrd="0" presId="urn:microsoft.com/office/officeart/2005/8/layout/hierarchy6"/>
    <dgm:cxn modelId="{66D1613D-ABA5-4A41-8E95-AA3D4E3D9900}" type="presParOf" srcId="{95678B76-AECD-49EB-A25B-671AA282C6BB}" destId="{1B5B118D-C8CE-495D-A734-492F3F1C6EE1}" srcOrd="5" destOrd="0" presId="urn:microsoft.com/office/officeart/2005/8/layout/hierarchy6"/>
    <dgm:cxn modelId="{5ED523AA-AA74-4774-AEAB-1A483BDDDA47}" type="presParOf" srcId="{1B5B118D-C8CE-495D-A734-492F3F1C6EE1}" destId="{4A131EE5-17DF-4B7B-94BE-2E529F7485A7}" srcOrd="0" destOrd="0" presId="urn:microsoft.com/office/officeart/2005/8/layout/hierarchy6"/>
    <dgm:cxn modelId="{AA374667-4C5A-4D22-BCDD-055728F8CAB2}" type="presParOf" srcId="{1B5B118D-C8CE-495D-A734-492F3F1C6EE1}" destId="{E05382F7-A215-4214-AD01-9F0CD284CADA}" srcOrd="1" destOrd="0" presId="urn:microsoft.com/office/officeart/2005/8/layout/hierarchy6"/>
    <dgm:cxn modelId="{30CF22DF-AB12-4B68-9A94-E2B397C17AEF}" type="presParOf" srcId="{1B2BDAFD-5947-4534-BA43-C0A03BE2292D}" destId="{0AF46C55-E5D8-40AA-8B97-D8B62BAA4B09}" srcOrd="2" destOrd="0" presId="urn:microsoft.com/office/officeart/2005/8/layout/hierarchy6"/>
    <dgm:cxn modelId="{D2BFADC8-AF42-4FCC-A5B5-5CF16F146C1A}" type="presParOf" srcId="{1B2BDAFD-5947-4534-BA43-C0A03BE2292D}" destId="{7131768E-E7E9-4BE4-AB08-0FACB19D4CF5}" srcOrd="3" destOrd="0" presId="urn:microsoft.com/office/officeart/2005/8/layout/hierarchy6"/>
    <dgm:cxn modelId="{C3828AF3-F21A-4344-AB7D-A64A9676FB26}" type="presParOf" srcId="{7131768E-E7E9-4BE4-AB08-0FACB19D4CF5}" destId="{1175E0FE-E1B9-4138-A89E-C877A9D38BA7}" srcOrd="0" destOrd="0" presId="urn:microsoft.com/office/officeart/2005/8/layout/hierarchy6"/>
    <dgm:cxn modelId="{7D231EF2-36AF-4A8B-8F65-4863ED24C55A}" type="presParOf" srcId="{7131768E-E7E9-4BE4-AB08-0FACB19D4CF5}" destId="{B5A51F4C-4572-41DB-9A64-2A2465CF0169}" srcOrd="1" destOrd="0" presId="urn:microsoft.com/office/officeart/2005/8/layout/hierarchy6"/>
    <dgm:cxn modelId="{045D8019-CD44-4F86-8477-B78C80CAC8FB}" type="presParOf" srcId="{B5A51F4C-4572-41DB-9A64-2A2465CF0169}" destId="{9A816B1A-9A48-4CA1-9BBA-3F038A99A4BC}" srcOrd="0" destOrd="0" presId="urn:microsoft.com/office/officeart/2005/8/layout/hierarchy6"/>
    <dgm:cxn modelId="{D879A21A-15AD-44E6-A948-225EEB602D78}" type="presParOf" srcId="{B5A51F4C-4572-41DB-9A64-2A2465CF0169}" destId="{DC5E6EEA-C3A3-4DCC-96A8-C71BCC628EFF}" srcOrd="1" destOrd="0" presId="urn:microsoft.com/office/officeart/2005/8/layout/hierarchy6"/>
    <dgm:cxn modelId="{4BB86137-A8CF-4849-8457-EF798869237C}" type="presParOf" srcId="{DC5E6EEA-C3A3-4DCC-96A8-C71BCC628EFF}" destId="{48FB1254-C993-4A63-9B98-0285731929AD}" srcOrd="0" destOrd="0" presId="urn:microsoft.com/office/officeart/2005/8/layout/hierarchy6"/>
    <dgm:cxn modelId="{07F5818E-1574-452B-B8C0-BF4FD4E2E8AC}" type="presParOf" srcId="{DC5E6EEA-C3A3-4DCC-96A8-C71BCC628EFF}" destId="{45E15AEB-C36F-40B9-A86E-8BAD4DADEE04}" srcOrd="1" destOrd="0" presId="urn:microsoft.com/office/officeart/2005/8/layout/hierarchy6"/>
    <dgm:cxn modelId="{F33637BB-48ED-490A-A46A-FED7666E1675}" type="presParOf" srcId="{B5A51F4C-4572-41DB-9A64-2A2465CF0169}" destId="{ACF0B8C4-89B6-40DE-A680-3979EEBB2606}" srcOrd="2" destOrd="0" presId="urn:microsoft.com/office/officeart/2005/8/layout/hierarchy6"/>
    <dgm:cxn modelId="{04A2B7D6-50AB-4E99-9248-BD906DCC3439}" type="presParOf" srcId="{B5A51F4C-4572-41DB-9A64-2A2465CF0169}" destId="{BFD8E939-CE1D-4723-A61F-FBDD9768CADA}" srcOrd="3" destOrd="0" presId="urn:microsoft.com/office/officeart/2005/8/layout/hierarchy6"/>
    <dgm:cxn modelId="{9B3890A9-A6A6-4CD6-AF2F-CA90C9A6BF11}" type="presParOf" srcId="{BFD8E939-CE1D-4723-A61F-FBDD9768CADA}" destId="{E3E99F3F-2649-4E05-98C4-D05C148695E5}" srcOrd="0" destOrd="0" presId="urn:microsoft.com/office/officeart/2005/8/layout/hierarchy6"/>
    <dgm:cxn modelId="{C3542250-E733-47DD-BCDF-378EB75958F2}" type="presParOf" srcId="{BFD8E939-CE1D-4723-A61F-FBDD9768CADA}" destId="{3BE8F893-7038-490B-BE31-CC2AACD54497}" srcOrd="1" destOrd="0" presId="urn:microsoft.com/office/officeart/2005/8/layout/hierarchy6"/>
    <dgm:cxn modelId="{35CF2102-924D-4D6A-ADB9-6C576940B9F6}" type="presParOf" srcId="{95EF033F-6628-488C-8BCB-EF22FB5E7C30}" destId="{DAFB3C63-EFB1-4742-9CDC-9B9981B8A7AC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F7F80E-E964-493E-9B10-2F2CEEE878A5}">
      <dsp:nvSpPr>
        <dsp:cNvPr id="0" name=""/>
        <dsp:cNvSpPr/>
      </dsp:nvSpPr>
      <dsp:spPr>
        <a:xfrm>
          <a:off x="4354646" y="655"/>
          <a:ext cx="940949" cy="62730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/>
            <a:t>القوة</a:t>
          </a:r>
          <a:endParaRPr lang="en-US" sz="2000" b="1" kern="1200"/>
        </a:p>
      </dsp:txBody>
      <dsp:txXfrm>
        <a:off x="4373019" y="19028"/>
        <a:ext cx="904203" cy="590556"/>
      </dsp:txXfrm>
    </dsp:sp>
    <dsp:sp modelId="{86967D33-DDF0-4B45-9681-D6FF26540DA1}">
      <dsp:nvSpPr>
        <dsp:cNvPr id="0" name=""/>
        <dsp:cNvSpPr/>
      </dsp:nvSpPr>
      <dsp:spPr>
        <a:xfrm>
          <a:off x="3268756" y="627957"/>
          <a:ext cx="1556365" cy="250921"/>
        </a:xfrm>
        <a:custGeom>
          <a:avLst/>
          <a:gdLst/>
          <a:ahLst/>
          <a:cxnLst/>
          <a:rect l="0" t="0" r="0" b="0"/>
          <a:pathLst>
            <a:path>
              <a:moveTo>
                <a:pt x="1556365" y="0"/>
              </a:moveTo>
              <a:lnTo>
                <a:pt x="1556365" y="125460"/>
              </a:lnTo>
              <a:lnTo>
                <a:pt x="0" y="125460"/>
              </a:lnTo>
              <a:lnTo>
                <a:pt x="0" y="25092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78C201-FDE1-4495-B53F-26A7EA0895B9}">
      <dsp:nvSpPr>
        <dsp:cNvPr id="0" name=""/>
        <dsp:cNvSpPr/>
      </dsp:nvSpPr>
      <dsp:spPr>
        <a:xfrm>
          <a:off x="2382161" y="878878"/>
          <a:ext cx="1773190" cy="62730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/>
            <a:t>قوة التاثير عن بعد</a:t>
          </a:r>
          <a:endParaRPr lang="en-US" sz="2000" b="1" kern="1200"/>
        </a:p>
      </dsp:txBody>
      <dsp:txXfrm>
        <a:off x="2400534" y="897251"/>
        <a:ext cx="1736444" cy="590556"/>
      </dsp:txXfrm>
    </dsp:sp>
    <dsp:sp modelId="{1AE15F17-6C18-4F48-AB33-E7B451C6A04A}">
      <dsp:nvSpPr>
        <dsp:cNvPr id="0" name=""/>
        <dsp:cNvSpPr/>
      </dsp:nvSpPr>
      <dsp:spPr>
        <a:xfrm>
          <a:off x="2045522" y="1506181"/>
          <a:ext cx="1223233" cy="250921"/>
        </a:xfrm>
        <a:custGeom>
          <a:avLst/>
          <a:gdLst/>
          <a:ahLst/>
          <a:cxnLst/>
          <a:rect l="0" t="0" r="0" b="0"/>
          <a:pathLst>
            <a:path>
              <a:moveTo>
                <a:pt x="1223233" y="0"/>
              </a:moveTo>
              <a:lnTo>
                <a:pt x="1223233" y="125460"/>
              </a:lnTo>
              <a:lnTo>
                <a:pt x="0" y="125460"/>
              </a:lnTo>
              <a:lnTo>
                <a:pt x="0" y="250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184A3A-1C7A-4352-90D2-1816E7ABCF56}">
      <dsp:nvSpPr>
        <dsp:cNvPr id="0" name=""/>
        <dsp:cNvSpPr/>
      </dsp:nvSpPr>
      <dsp:spPr>
        <a:xfrm>
          <a:off x="1575047" y="1757102"/>
          <a:ext cx="940949" cy="62730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1" kern="1200"/>
        </a:p>
      </dsp:txBody>
      <dsp:txXfrm>
        <a:off x="1593420" y="1775475"/>
        <a:ext cx="904203" cy="590556"/>
      </dsp:txXfrm>
    </dsp:sp>
    <dsp:sp modelId="{4DBF67F5-48A4-449B-80E4-E1C6ABFB93BA}">
      <dsp:nvSpPr>
        <dsp:cNvPr id="0" name=""/>
        <dsp:cNvSpPr/>
      </dsp:nvSpPr>
      <dsp:spPr>
        <a:xfrm>
          <a:off x="3223036" y="1506181"/>
          <a:ext cx="91440" cy="2509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0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AE40-6A7A-4146-A876-76EDD8B8977D}">
      <dsp:nvSpPr>
        <dsp:cNvPr id="0" name=""/>
        <dsp:cNvSpPr/>
      </dsp:nvSpPr>
      <dsp:spPr>
        <a:xfrm>
          <a:off x="2798281" y="1757102"/>
          <a:ext cx="940949" cy="62730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1" kern="1200"/>
        </a:p>
      </dsp:txBody>
      <dsp:txXfrm>
        <a:off x="2816654" y="1775475"/>
        <a:ext cx="904203" cy="590556"/>
      </dsp:txXfrm>
    </dsp:sp>
    <dsp:sp modelId="{E5E07104-C1E8-44EE-8FBC-4618DC3B8691}">
      <dsp:nvSpPr>
        <dsp:cNvPr id="0" name=""/>
        <dsp:cNvSpPr/>
      </dsp:nvSpPr>
      <dsp:spPr>
        <a:xfrm>
          <a:off x="3268756" y="1506181"/>
          <a:ext cx="1223233" cy="250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460"/>
              </a:lnTo>
              <a:lnTo>
                <a:pt x="1223233" y="125460"/>
              </a:lnTo>
              <a:lnTo>
                <a:pt x="1223233" y="250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131EE5-17DF-4B7B-94BE-2E529F7485A7}">
      <dsp:nvSpPr>
        <dsp:cNvPr id="0" name=""/>
        <dsp:cNvSpPr/>
      </dsp:nvSpPr>
      <dsp:spPr>
        <a:xfrm>
          <a:off x="4021515" y="1757102"/>
          <a:ext cx="940949" cy="62730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1" kern="1200"/>
        </a:p>
      </dsp:txBody>
      <dsp:txXfrm>
        <a:off x="4039888" y="1775475"/>
        <a:ext cx="904203" cy="590556"/>
      </dsp:txXfrm>
    </dsp:sp>
    <dsp:sp modelId="{0AF46C55-E5D8-40AA-8B97-D8B62BAA4B09}">
      <dsp:nvSpPr>
        <dsp:cNvPr id="0" name=""/>
        <dsp:cNvSpPr/>
      </dsp:nvSpPr>
      <dsp:spPr>
        <a:xfrm>
          <a:off x="4825121" y="627957"/>
          <a:ext cx="1501719" cy="250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460"/>
              </a:lnTo>
              <a:lnTo>
                <a:pt x="1501719" y="125460"/>
              </a:lnTo>
              <a:lnTo>
                <a:pt x="1501719" y="25092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5E0FE-E1B9-4138-A89E-C877A9D38BA7}">
      <dsp:nvSpPr>
        <dsp:cNvPr id="0" name=""/>
        <dsp:cNvSpPr/>
      </dsp:nvSpPr>
      <dsp:spPr>
        <a:xfrm>
          <a:off x="5385599" y="878878"/>
          <a:ext cx="1882481" cy="62730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1" kern="1200"/>
        </a:p>
      </dsp:txBody>
      <dsp:txXfrm>
        <a:off x="5403972" y="897251"/>
        <a:ext cx="1845735" cy="590556"/>
      </dsp:txXfrm>
    </dsp:sp>
    <dsp:sp modelId="{9A816B1A-9A48-4CA1-9BBA-3F038A99A4BC}">
      <dsp:nvSpPr>
        <dsp:cNvPr id="0" name=""/>
        <dsp:cNvSpPr/>
      </dsp:nvSpPr>
      <dsp:spPr>
        <a:xfrm>
          <a:off x="5715223" y="1506181"/>
          <a:ext cx="611616" cy="250921"/>
        </a:xfrm>
        <a:custGeom>
          <a:avLst/>
          <a:gdLst/>
          <a:ahLst/>
          <a:cxnLst/>
          <a:rect l="0" t="0" r="0" b="0"/>
          <a:pathLst>
            <a:path>
              <a:moveTo>
                <a:pt x="611616" y="0"/>
              </a:moveTo>
              <a:lnTo>
                <a:pt x="611616" y="125460"/>
              </a:lnTo>
              <a:lnTo>
                <a:pt x="0" y="125460"/>
              </a:lnTo>
              <a:lnTo>
                <a:pt x="0" y="250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B1254-C993-4A63-9B98-0285731929AD}">
      <dsp:nvSpPr>
        <dsp:cNvPr id="0" name=""/>
        <dsp:cNvSpPr/>
      </dsp:nvSpPr>
      <dsp:spPr>
        <a:xfrm>
          <a:off x="5244749" y="1757102"/>
          <a:ext cx="940949" cy="62730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1" kern="1200"/>
        </a:p>
      </dsp:txBody>
      <dsp:txXfrm>
        <a:off x="5263122" y="1775475"/>
        <a:ext cx="904203" cy="590556"/>
      </dsp:txXfrm>
    </dsp:sp>
    <dsp:sp modelId="{ACF0B8C4-89B6-40DE-A680-3979EEBB2606}">
      <dsp:nvSpPr>
        <dsp:cNvPr id="0" name=""/>
        <dsp:cNvSpPr/>
      </dsp:nvSpPr>
      <dsp:spPr>
        <a:xfrm>
          <a:off x="6326840" y="1506181"/>
          <a:ext cx="611616" cy="250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460"/>
              </a:lnTo>
              <a:lnTo>
                <a:pt x="611616" y="125460"/>
              </a:lnTo>
              <a:lnTo>
                <a:pt x="611616" y="2509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E99F3F-2649-4E05-98C4-D05C148695E5}">
      <dsp:nvSpPr>
        <dsp:cNvPr id="0" name=""/>
        <dsp:cNvSpPr/>
      </dsp:nvSpPr>
      <dsp:spPr>
        <a:xfrm>
          <a:off x="6467983" y="1757102"/>
          <a:ext cx="940949" cy="62730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/>
            <a:t>قوة الشد</a:t>
          </a:r>
          <a:endParaRPr lang="en-US" sz="2000" b="1" kern="1200"/>
        </a:p>
      </dsp:txBody>
      <dsp:txXfrm>
        <a:off x="6486356" y="1775475"/>
        <a:ext cx="904203" cy="5905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B372-E9CE-4535-8AED-8BD2DE39B6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181</Words>
  <Pages>1</Pages>
  <Characters>2152</Characters>
  <Application>WPS Office</Application>
  <DocSecurity>0</DocSecurity>
  <Paragraphs>39</Paragraphs>
  <ScaleCrop>false</ScaleCrop>
  <LinksUpToDate>false</LinksUpToDate>
  <CharactersWithSpaces>2405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٢٠٢٤-٠٤-١٣T٠٩:٣٩:٠٠Z</dcterms:created>
  <dc:creator>maram zidan</dc:creator>
  <lastModifiedBy>SM-S928B</lastModifiedBy>
  <lastPrinted>٢٠٢٣-٠٩-٢٨T١١:٤٧:٠٠Z</lastPrinted>
  <dcterms:modified xsi:type="dcterms:W3CDTF">٢٠٢٦-٠٣-٢٦T١٨:٤٦:٥٢Z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7fc9553d8f484fdcbf3c1fb47d34c693</vt:lpwstr>
  </property>
</Properties>
</file>